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3D" w:rsidRPr="00527221" w:rsidRDefault="00174BF6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1.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92EEA" w:rsidRPr="00D929E3" w:rsidRDefault="005C5EF9" w:rsidP="00255292">
                  <w:pPr>
                    <w:jc w:val="both"/>
                  </w:pPr>
                  <w:r w:rsidRPr="00D929E3">
                    <w:t xml:space="preserve">Приложение  к ОПОП по направлению подготовки 45.03.01 Филология (уровень бакалавриата), Направленность (профиль) программы </w:t>
                  </w:r>
                  <w:r w:rsidR="00255292">
                    <w:t>«</w:t>
                  </w:r>
                  <w:r w:rsidRPr="00D929E3">
                    <w:t>Зарубежная филология (</w:t>
                  </w:r>
                  <w:r w:rsidR="001576E7">
                    <w:t>английский язык и литература)</w:t>
                  </w:r>
                  <w:r w:rsidR="00255292">
                    <w:t>»</w:t>
                  </w:r>
                  <w:r w:rsidR="001576E7">
                    <w:t>,</w:t>
                  </w:r>
                  <w:r w:rsidR="00A92EEA" w:rsidRPr="00D929E3">
                    <w:t xml:space="preserve">утв. приказом ректора ОмГА от </w:t>
                  </w:r>
                  <w:r w:rsidR="004D24A1">
                    <w:t>27.03.2023 № 51</w:t>
                  </w:r>
                </w:p>
                <w:p w:rsidR="005C5EF9" w:rsidRDefault="005C5EF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52722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527221" w:rsidRDefault="0025529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52722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52722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52722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52722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7C6F55" w:rsidRPr="00527221">
        <w:rPr>
          <w:rFonts w:eastAsia="Courier New"/>
          <w:noProof/>
          <w:sz w:val="28"/>
          <w:szCs w:val="28"/>
          <w:lang w:bidi="ru-RU"/>
        </w:rPr>
        <w:t>ф</w:t>
      </w:r>
      <w:r w:rsidR="008E57FD" w:rsidRPr="00527221">
        <w:rPr>
          <w:rFonts w:eastAsia="Courier New"/>
          <w:noProof/>
          <w:sz w:val="28"/>
          <w:szCs w:val="28"/>
          <w:lang w:bidi="ru-RU"/>
        </w:rPr>
        <w:t>илологии, журналистики и массовых коммуникаций</w:t>
      </w:r>
    </w:p>
    <w:p w:rsidR="007C277B" w:rsidRPr="0052722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527221" w:rsidRDefault="00174BF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5C5EF9" w:rsidRPr="00C94464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C5EF9" w:rsidRPr="00C94464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C5EF9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C5EF9" w:rsidRPr="00C94464" w:rsidRDefault="005C5EF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92EEA" w:rsidRPr="00C94464" w:rsidRDefault="004D24A1" w:rsidP="00A92EEA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27.03.2023</w:t>
                  </w:r>
                  <w:r w:rsidR="004E608C">
                    <w:rPr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92EEA" w:rsidRPr="00D929E3">
                    <w:rPr>
                      <w:sz w:val="24"/>
                      <w:szCs w:val="24"/>
                    </w:rPr>
                    <w:t>г.</w:t>
                  </w:r>
                </w:p>
                <w:p w:rsidR="005C5EF9" w:rsidRPr="00C94464" w:rsidRDefault="005C5EF9" w:rsidP="00A92EEA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52722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52722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52722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527221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52722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527221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27221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52722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527221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B70393">
        <w:rPr>
          <w:rFonts w:eastAsia="SimSun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527221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527221" w:rsidRDefault="00DE2722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527221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527221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527221">
        <w:rPr>
          <w:b/>
          <w:bCs/>
          <w:caps/>
          <w:sz w:val="22"/>
          <w:szCs w:val="22"/>
        </w:rPr>
        <w:t>(</w:t>
      </w:r>
      <w:r w:rsidR="00021F3B" w:rsidRPr="00527221">
        <w:rPr>
          <w:sz w:val="22"/>
          <w:szCs w:val="22"/>
        </w:rPr>
        <w:t>преддипломная практика</w:t>
      </w:r>
      <w:r w:rsidRPr="00527221">
        <w:rPr>
          <w:b/>
          <w:bCs/>
          <w:caps/>
          <w:sz w:val="22"/>
          <w:szCs w:val="22"/>
        </w:rPr>
        <w:t>)</w:t>
      </w:r>
    </w:p>
    <w:p w:rsidR="007F4B97" w:rsidRPr="00527221" w:rsidRDefault="00021F3B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527221">
        <w:rPr>
          <w:bCs/>
          <w:sz w:val="24"/>
          <w:szCs w:val="24"/>
        </w:rPr>
        <w:t>Б2.В.04(ПД)</w:t>
      </w:r>
    </w:p>
    <w:p w:rsidR="005669CB" w:rsidRPr="00527221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5272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527221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527221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35E4B" w:rsidRPr="00527221">
        <w:rPr>
          <w:rFonts w:eastAsia="Courier New"/>
          <w:b/>
          <w:sz w:val="24"/>
          <w:szCs w:val="24"/>
          <w:lang w:bidi="ru-RU"/>
        </w:rPr>
        <w:t>45.03.01 Филология</w:t>
      </w:r>
      <w:r w:rsidR="00301BDA" w:rsidRPr="00527221">
        <w:rPr>
          <w:rFonts w:eastAsia="Courier New"/>
          <w:b/>
          <w:sz w:val="24"/>
          <w:szCs w:val="24"/>
          <w:lang w:bidi="ru-RU"/>
        </w:rPr>
        <w:t xml:space="preserve"> </w:t>
      </w:r>
      <w:r w:rsidRPr="00527221">
        <w:rPr>
          <w:rFonts w:eastAsia="Courier New"/>
          <w:sz w:val="24"/>
          <w:szCs w:val="24"/>
          <w:lang w:bidi="ru-RU"/>
        </w:rPr>
        <w:t>(уровень бакалавриата)</w:t>
      </w:r>
      <w:r w:rsidRPr="00527221">
        <w:rPr>
          <w:rFonts w:eastAsia="Courier New"/>
          <w:sz w:val="24"/>
          <w:szCs w:val="24"/>
          <w:lang w:bidi="ru-RU"/>
        </w:rPr>
        <w:cr/>
      </w:r>
    </w:p>
    <w:p w:rsidR="007C277B" w:rsidRPr="00527221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935E4B" w:rsidRPr="00527221">
        <w:rPr>
          <w:rFonts w:eastAsia="Courier New"/>
          <w:b/>
          <w:sz w:val="24"/>
          <w:szCs w:val="24"/>
          <w:lang w:bidi="ru-RU"/>
        </w:rPr>
        <w:t>«Зарубежная филология (английский язык и литература)»</w:t>
      </w: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527221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76E53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527221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527221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527221">
        <w:rPr>
          <w:rFonts w:eastAsia="Courier New"/>
          <w:sz w:val="24"/>
          <w:szCs w:val="24"/>
          <w:lang w:bidi="ru-RU"/>
        </w:rPr>
        <w:t xml:space="preserve">деятельности: </w:t>
      </w:r>
    </w:p>
    <w:p w:rsidR="00A44A5C" w:rsidRDefault="00A44A5C" w:rsidP="00A44A5C">
      <w:pPr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</w:p>
    <w:p w:rsidR="00A44A5C" w:rsidRPr="00527221" w:rsidRDefault="00A44A5C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EB35CF" w:rsidRPr="00527221" w:rsidRDefault="00EB35CF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2B89" w:rsidRPr="00835246" w:rsidRDefault="00AE2B89" w:rsidP="00AE2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E2B89" w:rsidRPr="001953C0" w:rsidRDefault="00AE2B89" w:rsidP="00AE2B89">
      <w:pPr>
        <w:suppressAutoHyphens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t>Д</w:t>
      </w:r>
      <w:r w:rsidRPr="001953C0">
        <w:rPr>
          <w:rFonts w:eastAsia="SimSun"/>
          <w:b/>
          <w:kern w:val="2"/>
          <w:sz w:val="24"/>
          <w:szCs w:val="24"/>
          <w:lang w:eastAsia="hi-IN" w:bidi="hi-IN"/>
        </w:rPr>
        <w:t>ля обучающихся:</w:t>
      </w:r>
    </w:p>
    <w:p w:rsidR="00AE2B89" w:rsidRDefault="00AE2B89" w:rsidP="00AE2B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0" w:name="_Hlk61442064"/>
    </w:p>
    <w:bookmarkEnd w:id="0"/>
    <w:p w:rsidR="00E45DE5" w:rsidRDefault="00FE4DF2" w:rsidP="00E45D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E45DE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45DE5" w:rsidRDefault="00FE4DF2" w:rsidP="00E45DE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E45DE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E45DE5" w:rsidRDefault="00E45DE5" w:rsidP="00E45DE5">
      <w:pPr>
        <w:suppressAutoHyphens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AE2B89" w:rsidP="00AE2B89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E2B89" w:rsidRPr="00EE085A" w:rsidRDefault="004D24A1" w:rsidP="00AE2B89">
      <w:pPr>
        <w:suppressAutoHyphens/>
        <w:contextualSpacing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2023</w:t>
      </w:r>
    </w:p>
    <w:p w:rsidR="00BF12F4" w:rsidRPr="00527221" w:rsidRDefault="00AE2B89" w:rsidP="00AE2B8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z w:val="24"/>
          <w:szCs w:val="24"/>
        </w:rPr>
        <w:br w:type="page"/>
      </w:r>
      <w:r w:rsidR="00BF12F4" w:rsidRPr="00527221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27221">
        <w:rPr>
          <w:spacing w:val="-3"/>
          <w:sz w:val="24"/>
          <w:szCs w:val="24"/>
          <w:lang w:eastAsia="en-US"/>
        </w:rPr>
        <w:t>к.филол.н., доцент О.</w:t>
      </w:r>
      <w:r>
        <w:rPr>
          <w:spacing w:val="-3"/>
          <w:sz w:val="24"/>
          <w:szCs w:val="24"/>
          <w:lang w:eastAsia="en-US"/>
        </w:rPr>
        <w:t>В</w:t>
      </w:r>
      <w:r w:rsidRPr="00527221">
        <w:rPr>
          <w:spacing w:val="-3"/>
          <w:sz w:val="24"/>
          <w:szCs w:val="24"/>
          <w:lang w:eastAsia="en-US"/>
        </w:rPr>
        <w:t xml:space="preserve">. </w:t>
      </w:r>
      <w:r>
        <w:rPr>
          <w:spacing w:val="-3"/>
          <w:sz w:val="24"/>
          <w:szCs w:val="24"/>
          <w:lang w:eastAsia="en-US"/>
        </w:rPr>
        <w:t>Попова</w:t>
      </w: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527221">
        <w:rPr>
          <w:spacing w:val="-3"/>
          <w:sz w:val="24"/>
          <w:szCs w:val="24"/>
          <w:lang w:eastAsia="en-US"/>
        </w:rPr>
        <w:t xml:space="preserve">Рабочая программа по производственной практике </w:t>
      </w:r>
      <w:r w:rsidRPr="00527221">
        <w:rPr>
          <w:b/>
          <w:bCs/>
          <w:caps/>
          <w:sz w:val="24"/>
          <w:szCs w:val="24"/>
        </w:rPr>
        <w:t>(</w:t>
      </w:r>
      <w:r w:rsidRPr="00527221">
        <w:rPr>
          <w:sz w:val="24"/>
          <w:szCs w:val="24"/>
        </w:rPr>
        <w:t>преддипломной практике</w:t>
      </w:r>
      <w:r w:rsidRPr="00527221">
        <w:rPr>
          <w:b/>
          <w:bCs/>
          <w:caps/>
          <w:sz w:val="24"/>
          <w:szCs w:val="24"/>
        </w:rPr>
        <w:t>)</w:t>
      </w:r>
      <w:r w:rsidRPr="00527221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одобрена на заседании кафедры «Ф</w:t>
      </w:r>
      <w:r w:rsidRPr="00527221">
        <w:rPr>
          <w:spacing w:val="-3"/>
          <w:sz w:val="24"/>
          <w:szCs w:val="24"/>
          <w:lang w:eastAsia="en-US"/>
        </w:rPr>
        <w:t>илологии, журналистики и массовых коммуникаций</w:t>
      </w:r>
      <w:r>
        <w:rPr>
          <w:spacing w:val="-3"/>
          <w:sz w:val="24"/>
          <w:szCs w:val="24"/>
          <w:lang w:eastAsia="en-US"/>
        </w:rPr>
        <w:t>»</w:t>
      </w:r>
    </w:p>
    <w:p w:rsidR="00BF12F4" w:rsidRPr="00527221" w:rsidRDefault="00BF12F4" w:rsidP="00BF12F4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F12F4" w:rsidRDefault="004D24A1" w:rsidP="00BF12F4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</w:t>
      </w:r>
      <w:r w:rsidR="00BF12F4" w:rsidRPr="00376907">
        <w:rPr>
          <w:spacing w:val="-3"/>
          <w:sz w:val="24"/>
          <w:szCs w:val="24"/>
          <w:lang w:eastAsia="en-US"/>
        </w:rPr>
        <w:t>.03.20</w:t>
      </w:r>
      <w:r w:rsidR="00BF12F4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3</w:t>
      </w:r>
      <w:r w:rsidR="00BF12F4" w:rsidRPr="00376907">
        <w:rPr>
          <w:spacing w:val="-3"/>
          <w:sz w:val="24"/>
          <w:szCs w:val="24"/>
          <w:lang w:eastAsia="en-US"/>
        </w:rPr>
        <w:t xml:space="preserve"> г. №</w:t>
      </w:r>
      <w:r w:rsidR="00BF12F4">
        <w:rPr>
          <w:spacing w:val="-3"/>
          <w:sz w:val="24"/>
          <w:szCs w:val="24"/>
          <w:lang w:eastAsia="en-US"/>
        </w:rPr>
        <w:t>8</w:t>
      </w:r>
    </w:p>
    <w:p w:rsidR="00BF12F4" w:rsidRDefault="00BF12F4" w:rsidP="00BF12F4">
      <w:pPr>
        <w:jc w:val="both"/>
        <w:rPr>
          <w:spacing w:val="-3"/>
          <w:sz w:val="24"/>
          <w:szCs w:val="24"/>
          <w:lang w:eastAsia="en-US"/>
        </w:rPr>
      </w:pPr>
    </w:p>
    <w:p w:rsidR="00BF12F4" w:rsidRPr="00EC4AF7" w:rsidRDefault="00BF12F4" w:rsidP="00BF12F4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 xml:space="preserve">.филол.н.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B82113" w:rsidRPr="00527221" w:rsidRDefault="00BF12F4" w:rsidP="00BF12F4">
      <w:pPr>
        <w:widowControl/>
        <w:autoSpaceDE/>
        <w:adjustRightInd/>
        <w:ind w:left="5670"/>
        <w:rPr>
          <w:sz w:val="24"/>
          <w:szCs w:val="24"/>
        </w:rPr>
      </w:pPr>
      <w:r w:rsidRPr="00527221">
        <w:rPr>
          <w:spacing w:val="-3"/>
          <w:sz w:val="24"/>
          <w:szCs w:val="24"/>
          <w:lang w:eastAsia="en-US"/>
        </w:rPr>
        <w:br w:type="page"/>
      </w:r>
    </w:p>
    <w:p w:rsidR="00DF1076" w:rsidRPr="00527221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52722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527221" w:rsidRDefault="004749D6" w:rsidP="004749D6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С</w:t>
            </w:r>
            <w:r w:rsidR="007132E7" w:rsidRPr="00527221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У</w:t>
            </w:r>
            <w:r w:rsidR="007132E7" w:rsidRPr="00527221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</w:t>
            </w:r>
            <w:r w:rsidR="007132E7" w:rsidRPr="00527221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527221" w:rsidTr="00A634A5">
        <w:tc>
          <w:tcPr>
            <w:tcW w:w="562" w:type="dxa"/>
            <w:hideMark/>
          </w:tcPr>
          <w:p w:rsidR="007132E7" w:rsidRPr="00527221" w:rsidRDefault="00166877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527221" w:rsidRDefault="004749D6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</w:t>
            </w:r>
            <w:r w:rsidR="007132E7" w:rsidRPr="00527221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52722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527221" w:rsidTr="00A634A5">
        <w:tc>
          <w:tcPr>
            <w:tcW w:w="562" w:type="dxa"/>
            <w:hideMark/>
          </w:tcPr>
          <w:p w:rsidR="00CE5714" w:rsidRPr="00527221" w:rsidRDefault="00CE5714" w:rsidP="00166877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</w:t>
            </w:r>
            <w:r w:rsidR="00166877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527221" w:rsidRDefault="00CE5714" w:rsidP="00A634A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52722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52722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52722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52722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52722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527221" w:rsidRDefault="000911D1" w:rsidP="00935E4B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BF12F4" w:rsidRPr="00527221" w:rsidRDefault="00935E4B" w:rsidP="00BF12F4">
      <w:pPr>
        <w:widowControl/>
        <w:autoSpaceDE/>
        <w:autoSpaceDN/>
        <w:adjustRightInd/>
        <w:jc w:val="both"/>
        <w:rPr>
          <w:b/>
          <w:i/>
          <w:spacing w:val="-3"/>
          <w:sz w:val="24"/>
          <w:szCs w:val="24"/>
          <w:lang w:eastAsia="en-US"/>
        </w:rPr>
      </w:pPr>
      <w:r w:rsidRPr="00527221">
        <w:rPr>
          <w:spacing w:val="-3"/>
          <w:sz w:val="24"/>
          <w:szCs w:val="24"/>
          <w:lang w:eastAsia="en-US"/>
        </w:rPr>
        <w:br w:type="page"/>
      </w:r>
      <w:r w:rsidR="00BF12F4" w:rsidRPr="00527221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2933E5" w:rsidRPr="00527221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527221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B7039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Pr="00527221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Pr="00527221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527221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2722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92EEA" w:rsidRPr="00527221" w:rsidRDefault="00A92EEA" w:rsidP="00A92EEA">
      <w:pPr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45.03.01 Филология (уровень бакалавриата), утвержденного Приказом Минобрнауки России от 07.08.2014 </w:t>
      </w:r>
      <w:r w:rsidR="005E3389">
        <w:rPr>
          <w:sz w:val="24"/>
          <w:szCs w:val="24"/>
        </w:rPr>
        <w:t>№</w:t>
      </w:r>
      <w:r w:rsidRPr="00527221">
        <w:rPr>
          <w:sz w:val="24"/>
          <w:szCs w:val="24"/>
        </w:rPr>
        <w:t xml:space="preserve"> 947(зарегистрирован в Минюсте России 25.08.2014 </w:t>
      </w:r>
      <w:r w:rsidR="005E3389">
        <w:rPr>
          <w:sz w:val="24"/>
          <w:szCs w:val="24"/>
        </w:rPr>
        <w:t>№</w:t>
      </w:r>
      <w:r w:rsidRPr="00527221">
        <w:rPr>
          <w:sz w:val="24"/>
          <w:szCs w:val="24"/>
        </w:rPr>
        <w:t xml:space="preserve"> 33807) (далее - ФГОС ВО, Федеральный государственный образовательный стандарт высшего образования);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E2B89" w:rsidRPr="00245B94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45B94">
        <w:rPr>
          <w:sz w:val="24"/>
          <w:szCs w:val="24"/>
          <w:lang w:eastAsia="en-US"/>
        </w:rPr>
        <w:t xml:space="preserve">Рабочая программа </w:t>
      </w:r>
      <w:r>
        <w:rPr>
          <w:sz w:val="24"/>
          <w:szCs w:val="24"/>
          <w:lang w:eastAsia="en-US"/>
        </w:rPr>
        <w:t xml:space="preserve">практической подготовки </w:t>
      </w:r>
      <w:r w:rsidRPr="00245B94">
        <w:rPr>
          <w:sz w:val="24"/>
          <w:szCs w:val="24"/>
          <w:lang w:eastAsia="en-US"/>
        </w:rPr>
        <w:t>составлена в соответствии с локальными нормативными актами ЧУ ОО ВО «</w:t>
      </w:r>
      <w:r w:rsidRPr="00245B94">
        <w:rPr>
          <w:b/>
          <w:sz w:val="24"/>
          <w:szCs w:val="24"/>
          <w:lang w:eastAsia="en-US"/>
        </w:rPr>
        <w:t>Омская гуманитарная академия</w:t>
      </w:r>
      <w:r w:rsidRPr="00245B94">
        <w:rPr>
          <w:sz w:val="24"/>
          <w:szCs w:val="24"/>
          <w:lang w:eastAsia="en-US"/>
        </w:rPr>
        <w:t>» (</w:t>
      </w:r>
      <w:r w:rsidRPr="00245B94">
        <w:rPr>
          <w:i/>
          <w:sz w:val="24"/>
          <w:szCs w:val="24"/>
          <w:lang w:eastAsia="en-US"/>
        </w:rPr>
        <w:t>далее – Академия; ОмГА</w:t>
      </w:r>
      <w:r w:rsidRPr="00245B94">
        <w:rPr>
          <w:sz w:val="24"/>
          <w:szCs w:val="24"/>
          <w:lang w:eastAsia="en-US"/>
        </w:rPr>
        <w:t>):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AE2B89" w:rsidRPr="004A7E26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E2B89" w:rsidRDefault="00AE2B89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A7E2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45DE5" w:rsidRPr="004A7E26" w:rsidRDefault="00E45DE5" w:rsidP="00AE2B89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филология (английский язык и литература)»; форма обучения</w:t>
      </w:r>
      <w:r>
        <w:rPr>
          <w:color w:val="000000"/>
          <w:sz w:val="24"/>
          <w:szCs w:val="24"/>
        </w:rPr>
        <w:t xml:space="preserve"> – </w:t>
      </w:r>
      <w:r w:rsidRPr="00EE085A">
        <w:rPr>
          <w:color w:val="000000"/>
          <w:sz w:val="24"/>
          <w:szCs w:val="24"/>
        </w:rPr>
        <w:t xml:space="preserve">очная на </w:t>
      </w:r>
      <w:r w:rsidR="004D24A1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E2B89" w:rsidRPr="00EE085A" w:rsidRDefault="00AE2B89" w:rsidP="00AE2B8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EE085A">
        <w:rPr>
          <w:color w:val="000000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45.03.01 Филология (уровень бакалавриата), направленность (профиль) программы «Зарубежная фи</w:t>
      </w:r>
      <w:r w:rsidRPr="00EE085A">
        <w:rPr>
          <w:color w:val="000000"/>
          <w:sz w:val="24"/>
          <w:szCs w:val="24"/>
        </w:rPr>
        <w:lastRenderedPageBreak/>
        <w:t xml:space="preserve">лология (английский язык и литература)»; форма обучения – заочная на </w:t>
      </w:r>
      <w:r w:rsidR="004D24A1">
        <w:rPr>
          <w:sz w:val="24"/>
          <w:szCs w:val="24"/>
          <w:lang w:eastAsia="en-US"/>
        </w:rPr>
        <w:t>2023/2024 учебный год, утвержденным приказом ректора от 27.03.2023 № 51</w:t>
      </w:r>
      <w:r>
        <w:rPr>
          <w:sz w:val="24"/>
          <w:szCs w:val="24"/>
          <w:lang w:eastAsia="en-US"/>
        </w:rPr>
        <w:t>.</w:t>
      </w:r>
    </w:p>
    <w:p w:rsidR="00A76E53" w:rsidRPr="00527221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527221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527221">
        <w:rPr>
          <w:b/>
          <w:sz w:val="24"/>
          <w:szCs w:val="24"/>
        </w:rPr>
        <w:t xml:space="preserve">программы производственной практики </w:t>
      </w:r>
      <w:r w:rsidR="00A94B0B" w:rsidRPr="00527221">
        <w:rPr>
          <w:b/>
          <w:bCs/>
          <w:caps/>
          <w:sz w:val="24"/>
          <w:szCs w:val="24"/>
        </w:rPr>
        <w:t>(</w:t>
      </w:r>
      <w:r w:rsidR="00021F3B" w:rsidRPr="00527221">
        <w:rPr>
          <w:b/>
          <w:sz w:val="24"/>
          <w:szCs w:val="24"/>
        </w:rPr>
        <w:t>преддипломной практики</w:t>
      </w:r>
      <w:r w:rsidR="00A94B0B" w:rsidRPr="00527221">
        <w:rPr>
          <w:b/>
          <w:bCs/>
          <w:caps/>
          <w:sz w:val="24"/>
          <w:szCs w:val="24"/>
        </w:rPr>
        <w:t>)</w:t>
      </w:r>
      <w:r w:rsidR="00A94B0B" w:rsidRPr="00527221">
        <w:rPr>
          <w:b/>
          <w:bCs/>
          <w:caps/>
          <w:sz w:val="22"/>
          <w:szCs w:val="22"/>
        </w:rPr>
        <w:t xml:space="preserve"> </w:t>
      </w:r>
      <w:r w:rsidR="00A94B0B" w:rsidRPr="00527221">
        <w:rPr>
          <w:b/>
          <w:sz w:val="24"/>
          <w:szCs w:val="24"/>
        </w:rPr>
        <w:t>в течение 20</w:t>
      </w:r>
      <w:r w:rsidR="00B70393">
        <w:rPr>
          <w:b/>
          <w:sz w:val="24"/>
          <w:szCs w:val="24"/>
        </w:rPr>
        <w:t>2</w:t>
      </w:r>
      <w:r w:rsidR="004D24A1">
        <w:rPr>
          <w:b/>
          <w:sz w:val="24"/>
          <w:szCs w:val="24"/>
        </w:rPr>
        <w:t>3</w:t>
      </w:r>
      <w:r w:rsidR="00A94B0B" w:rsidRPr="00527221">
        <w:rPr>
          <w:b/>
          <w:sz w:val="24"/>
          <w:szCs w:val="24"/>
        </w:rPr>
        <w:t>/20</w:t>
      </w:r>
      <w:r w:rsidR="00AE2B89">
        <w:rPr>
          <w:b/>
          <w:sz w:val="24"/>
          <w:szCs w:val="24"/>
        </w:rPr>
        <w:t>2</w:t>
      </w:r>
      <w:r w:rsidR="004D24A1">
        <w:rPr>
          <w:b/>
          <w:sz w:val="24"/>
          <w:szCs w:val="24"/>
        </w:rPr>
        <w:t>4</w:t>
      </w:r>
      <w:r w:rsidR="00A94B0B" w:rsidRPr="00527221">
        <w:rPr>
          <w:b/>
          <w:sz w:val="24"/>
          <w:szCs w:val="24"/>
        </w:rPr>
        <w:t xml:space="preserve"> учебного года:</w:t>
      </w:r>
    </w:p>
    <w:p w:rsidR="00A76E53" w:rsidRPr="00A44A5C" w:rsidRDefault="00A76E53" w:rsidP="005E3389">
      <w:pPr>
        <w:jc w:val="both"/>
        <w:rPr>
          <w:rFonts w:eastAsia="Courier New"/>
          <w:sz w:val="24"/>
          <w:szCs w:val="24"/>
          <w:lang w:bidi="ru-RU"/>
        </w:rPr>
      </w:pPr>
      <w:r w:rsidRPr="0052722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35E4B" w:rsidRPr="00527221">
        <w:rPr>
          <w:b/>
          <w:sz w:val="24"/>
          <w:szCs w:val="24"/>
        </w:rPr>
        <w:t>45.03.01 Филология</w:t>
      </w:r>
      <w:r w:rsidR="00A92EEA" w:rsidRPr="00527221">
        <w:rPr>
          <w:b/>
          <w:sz w:val="24"/>
          <w:szCs w:val="24"/>
        </w:rPr>
        <w:t xml:space="preserve"> </w:t>
      </w:r>
      <w:r w:rsidR="009F4070" w:rsidRPr="00527221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935E4B" w:rsidRPr="00527221">
        <w:rPr>
          <w:sz w:val="24"/>
          <w:szCs w:val="24"/>
        </w:rPr>
        <w:t>«Зарубежная филология (английский язык и литература)»</w:t>
      </w:r>
      <w:r w:rsidRPr="00527221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A44A5C">
        <w:rPr>
          <w:rFonts w:eastAsia="Courier New"/>
          <w:sz w:val="24"/>
          <w:szCs w:val="24"/>
          <w:lang w:bidi="ru-RU"/>
        </w:rPr>
        <w:t>научно-исследовательская (основной), педагогическая</w:t>
      </w:r>
      <w:r w:rsidRPr="00527221">
        <w:rPr>
          <w:sz w:val="24"/>
          <w:szCs w:val="24"/>
        </w:rPr>
        <w:t xml:space="preserve">; </w:t>
      </w:r>
      <w:r w:rsidR="009F4070" w:rsidRPr="00527221">
        <w:rPr>
          <w:sz w:val="24"/>
          <w:szCs w:val="24"/>
        </w:rPr>
        <w:t>очная и заочная формы</w:t>
      </w:r>
      <w:r w:rsidRPr="00527221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527221">
        <w:rPr>
          <w:b/>
          <w:sz w:val="24"/>
          <w:szCs w:val="24"/>
        </w:rPr>
        <w:t xml:space="preserve">программу производственной практики </w:t>
      </w:r>
      <w:r w:rsidR="00A94B0B" w:rsidRPr="00527221">
        <w:rPr>
          <w:b/>
          <w:bCs/>
          <w:caps/>
          <w:sz w:val="24"/>
          <w:szCs w:val="24"/>
        </w:rPr>
        <w:t>(</w:t>
      </w:r>
      <w:r w:rsidR="00021F3B" w:rsidRPr="00527221">
        <w:rPr>
          <w:b/>
          <w:sz w:val="24"/>
          <w:szCs w:val="24"/>
        </w:rPr>
        <w:t>преддипломной практики</w:t>
      </w:r>
      <w:r w:rsidR="00A94B0B" w:rsidRPr="00527221">
        <w:rPr>
          <w:b/>
          <w:bCs/>
          <w:caps/>
          <w:sz w:val="24"/>
          <w:szCs w:val="24"/>
        </w:rPr>
        <w:t>)</w:t>
      </w:r>
      <w:r w:rsidRPr="00527221">
        <w:rPr>
          <w:sz w:val="24"/>
          <w:szCs w:val="24"/>
        </w:rPr>
        <w:t xml:space="preserve"> в тече</w:t>
      </w:r>
      <w:r w:rsidR="009F4070" w:rsidRPr="00527221">
        <w:rPr>
          <w:sz w:val="24"/>
          <w:szCs w:val="24"/>
        </w:rPr>
        <w:t>ние 20</w:t>
      </w:r>
      <w:r w:rsidR="00B70393">
        <w:rPr>
          <w:sz w:val="24"/>
          <w:szCs w:val="24"/>
        </w:rPr>
        <w:t>2</w:t>
      </w:r>
      <w:r w:rsidR="004D24A1">
        <w:rPr>
          <w:sz w:val="24"/>
          <w:szCs w:val="24"/>
        </w:rPr>
        <w:t>3</w:t>
      </w:r>
      <w:r w:rsidR="009F4070" w:rsidRPr="00527221">
        <w:rPr>
          <w:sz w:val="24"/>
          <w:szCs w:val="24"/>
        </w:rPr>
        <w:t>/20</w:t>
      </w:r>
      <w:r w:rsidR="00B70393">
        <w:rPr>
          <w:sz w:val="24"/>
          <w:szCs w:val="24"/>
        </w:rPr>
        <w:t>2</w:t>
      </w:r>
      <w:r w:rsidR="004D24A1">
        <w:rPr>
          <w:sz w:val="24"/>
          <w:szCs w:val="24"/>
        </w:rPr>
        <w:t xml:space="preserve">4 </w:t>
      </w:r>
      <w:bookmarkStart w:id="1" w:name="_GoBack"/>
      <w:bookmarkEnd w:id="1"/>
      <w:r w:rsidRPr="00527221">
        <w:rPr>
          <w:sz w:val="24"/>
          <w:szCs w:val="24"/>
        </w:rPr>
        <w:t>учебного года.</w:t>
      </w:r>
    </w:p>
    <w:p w:rsidR="002933E5" w:rsidRPr="00527221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527221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527221">
        <w:rPr>
          <w:rFonts w:ascii="Times New Roman" w:hAnsi="Times New Roman"/>
          <w:b/>
          <w:sz w:val="24"/>
          <w:szCs w:val="24"/>
        </w:rPr>
        <w:t xml:space="preserve"> </w:t>
      </w:r>
      <w:r w:rsidRPr="00527221">
        <w:rPr>
          <w:rFonts w:ascii="Times New Roman" w:hAnsi="Times New Roman"/>
          <w:b/>
          <w:sz w:val="24"/>
          <w:szCs w:val="24"/>
        </w:rPr>
        <w:t>Производственная практика.</w:t>
      </w:r>
    </w:p>
    <w:p w:rsidR="00BB70FB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Тип практики:</w:t>
      </w:r>
      <w:r w:rsidRPr="00527221">
        <w:rPr>
          <w:rFonts w:ascii="Times New Roman" w:hAnsi="Times New Roman"/>
          <w:b/>
          <w:sz w:val="24"/>
          <w:szCs w:val="24"/>
        </w:rPr>
        <w:t xml:space="preserve"> </w:t>
      </w:r>
      <w:r w:rsidR="00021F3B" w:rsidRPr="00527221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527221">
        <w:rPr>
          <w:rFonts w:ascii="Times New Roman" w:hAnsi="Times New Roman"/>
          <w:b/>
          <w:sz w:val="24"/>
          <w:szCs w:val="24"/>
        </w:rPr>
        <w:t>.</w:t>
      </w:r>
    </w:p>
    <w:p w:rsidR="00CE3738" w:rsidRPr="00527221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527221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527221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527221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527221">
        <w:rPr>
          <w:rFonts w:ascii="Times New Roman" w:hAnsi="Times New Roman"/>
          <w:b/>
          <w:sz w:val="24"/>
          <w:szCs w:val="24"/>
        </w:rPr>
        <w:t>.</w:t>
      </w:r>
      <w:r w:rsidRPr="00527221">
        <w:rPr>
          <w:rFonts w:ascii="Times New Roman" w:hAnsi="Times New Roman"/>
          <w:sz w:val="24"/>
          <w:szCs w:val="24"/>
        </w:rPr>
        <w:t xml:space="preserve"> </w:t>
      </w:r>
    </w:p>
    <w:p w:rsidR="00CE3738" w:rsidRPr="00527221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527221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527221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D859E8" w:rsidRPr="00527221">
        <w:rPr>
          <w:sz w:val="24"/>
          <w:szCs w:val="24"/>
        </w:rPr>
        <w:t>45.03.01 Филология (уровень бакалавриата), утвержденного Приказом Минобрнауки России от 07.08.2014 N 947</w:t>
      </w:r>
      <w:r w:rsidR="00EB35CF" w:rsidRPr="00527221">
        <w:rPr>
          <w:sz w:val="24"/>
          <w:szCs w:val="24"/>
        </w:rPr>
        <w:t xml:space="preserve"> </w:t>
      </w:r>
      <w:r w:rsidR="00D859E8" w:rsidRPr="00527221">
        <w:rPr>
          <w:sz w:val="24"/>
          <w:szCs w:val="24"/>
        </w:rPr>
        <w:t>(зарегистрирован в Минюсте России 25.08.2014 N 33807)</w:t>
      </w:r>
      <w:r w:rsidRPr="00527221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527221">
        <w:rPr>
          <w:rFonts w:eastAsia="Calibri"/>
          <w:i/>
          <w:sz w:val="24"/>
          <w:szCs w:val="24"/>
          <w:lang w:eastAsia="en-US"/>
        </w:rPr>
        <w:t>далее - ОПОП</w:t>
      </w:r>
      <w:r w:rsidRPr="00527221">
        <w:rPr>
          <w:rFonts w:eastAsia="Calibri"/>
          <w:sz w:val="24"/>
          <w:szCs w:val="24"/>
          <w:lang w:eastAsia="en-US"/>
        </w:rPr>
        <w:t xml:space="preserve">) </w:t>
      </w:r>
      <w:r w:rsidR="0033546E" w:rsidRPr="00527221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52722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ab/>
      </w:r>
    </w:p>
    <w:p w:rsidR="007F4B97" w:rsidRPr="00527221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527221">
        <w:rPr>
          <w:sz w:val="24"/>
          <w:szCs w:val="24"/>
        </w:rPr>
        <w:t xml:space="preserve">обучения при прохождении </w:t>
      </w:r>
      <w:r w:rsidR="007A00C4" w:rsidRPr="00527221">
        <w:rPr>
          <w:b/>
          <w:sz w:val="24"/>
          <w:szCs w:val="24"/>
        </w:rPr>
        <w:t>Производственной практики (</w:t>
      </w:r>
      <w:r w:rsidR="00021F3B" w:rsidRPr="00527221">
        <w:rPr>
          <w:b/>
          <w:sz w:val="24"/>
          <w:szCs w:val="24"/>
        </w:rPr>
        <w:t>преддипломной практики</w:t>
      </w:r>
      <w:r w:rsidR="007A00C4" w:rsidRPr="00527221">
        <w:rPr>
          <w:b/>
          <w:sz w:val="24"/>
          <w:szCs w:val="24"/>
        </w:rPr>
        <w:t>)</w:t>
      </w:r>
      <w:r w:rsidR="007A00C4" w:rsidRPr="00527221">
        <w:rPr>
          <w:sz w:val="24"/>
          <w:szCs w:val="24"/>
        </w:rPr>
        <w:t xml:space="preserve"> </w:t>
      </w:r>
      <w:r w:rsidRPr="00527221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527221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527221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1565"/>
        <w:gridCol w:w="5442"/>
      </w:tblGrid>
      <w:tr w:rsidR="00793F01" w:rsidRPr="00527221" w:rsidTr="005C5EF9">
        <w:tc>
          <w:tcPr>
            <w:tcW w:w="2564" w:type="dxa"/>
            <w:vAlign w:val="center"/>
          </w:tcPr>
          <w:p w:rsidR="00A76E53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65" w:type="dxa"/>
            <w:vAlign w:val="center"/>
          </w:tcPr>
          <w:p w:rsidR="00A76E53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442" w:type="dxa"/>
            <w:vAlign w:val="center"/>
          </w:tcPr>
          <w:p w:rsidR="00A76E53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527221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демонстрировать представление об истории, современном состоянии и перспективах развития филологии в целом и ее конкретной (профильной) области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ОПК-1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20"/>
                <w:tab w:val="left" w:pos="1134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базовые термины и понятия филологической науки; принципы взаимодействия и взаимного влияния языка и культуры;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основные положения германской филологии; историю возникновения германских языков, основные черты германских языков на всех уровнях языка (фонетическом, грамматическом, лексическом);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языковую ситуацию в странах изучаемого языка в синхронии и диахронии;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7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i/>
                <w:iCs/>
                <w:lang w:eastAsia="en-US"/>
              </w:rPr>
            </w:pPr>
            <w:r w:rsidRPr="00A472FF">
              <w:rPr>
                <w:color w:val="auto"/>
              </w:rPr>
              <w:t>основные методы анализа эмпирического ма</w:t>
            </w:r>
            <w:r w:rsidRPr="00A472FF">
              <w:rPr>
                <w:color w:val="auto"/>
              </w:rPr>
              <w:lastRenderedPageBreak/>
              <w:t>териала</w:t>
            </w:r>
          </w:p>
          <w:p w:rsidR="00A472FF" w:rsidRPr="00A472FF" w:rsidRDefault="00A472FF" w:rsidP="002711C6">
            <w:pPr>
              <w:tabs>
                <w:tab w:val="left" w:pos="320"/>
                <w:tab w:val="left" w:pos="1134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работать с научной литературой, пользоваться современными аудио-, видео- и мультимедийными средствами;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применять теоретические знания на практике для понимания и объяснения процессов, происходящих в английском языке в его историческом развитии;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объяснять особенности становления фонетической системы, грамматической структуры и словарного состава английского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8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i/>
                <w:iCs/>
                <w:lang w:eastAsia="en-US"/>
              </w:rPr>
            </w:pPr>
            <w:r w:rsidRPr="00A472FF">
              <w:rPr>
                <w:color w:val="auto"/>
              </w:rPr>
              <w:t>объяснять основные характеристики и тенденции развития современного английского языка с позиций его исторического развития</w:t>
            </w:r>
          </w:p>
          <w:p w:rsidR="00A472FF" w:rsidRPr="00A472FF" w:rsidRDefault="00A472FF" w:rsidP="002711C6">
            <w:pPr>
              <w:tabs>
                <w:tab w:val="left" w:pos="320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основными методами и приемами исследовательской и практической работы в области сопоставительного и типологического языкознания;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навыками исследования лексического состава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информацией об этимологических и исторических словарях и справочниках;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320"/>
                <w:tab w:val="left" w:pos="1134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способностью применять полученные теоретические знания в работе с конкретными текстами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lastRenderedPageBreak/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демонстрировать знание основных положений и концепций в области общего языкознания, теории и истории основного изучаемого языка (языков), теории коммуникации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ОПК-2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основных положений и концепций в области общего языкознания;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основных положений и концепций в области теории и истории основного изучаемого языка</w:t>
            </w:r>
          </w:p>
          <w:p w:rsidR="00A472FF" w:rsidRPr="00A472FF" w:rsidRDefault="00A472FF" w:rsidP="002711C6">
            <w:pPr>
              <w:tabs>
                <w:tab w:val="left" w:pos="355"/>
              </w:tabs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анализировать единицы каждого уровня языка;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выявлять отражение в языке особенностей речевой ситуации</w:t>
            </w:r>
          </w:p>
          <w:p w:rsidR="00A472FF" w:rsidRPr="00A472FF" w:rsidRDefault="00A472FF" w:rsidP="002711C6">
            <w:pPr>
              <w:tabs>
                <w:tab w:val="left" w:pos="355"/>
              </w:tabs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различными методами исторического изучения языка;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55"/>
              </w:tabs>
              <w:autoSpaceDE/>
              <w:adjustRightInd/>
              <w:ind w:left="0" w:firstLine="0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навыками интерпретации языковых явлений в историческом аспекте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демонстрировать знание основных положений и концепций в области теории литературы, истории отечественной литературы (литератур) и мировой литературы; представление о различных жанрах литературных и фольклор</w:t>
            </w:r>
            <w:r w:rsidRPr="00A472FF">
              <w:rPr>
                <w:sz w:val="24"/>
                <w:szCs w:val="24"/>
                <w:lang w:eastAsia="en-US"/>
              </w:rPr>
              <w:lastRenderedPageBreak/>
              <w:t xml:space="preserve">ных текстов 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3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2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основные этапы и процессы в области теории литературы;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2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основные этапы и процессы истории иностранной литературы</w:t>
            </w:r>
          </w:p>
          <w:p w:rsidR="00A472FF" w:rsidRPr="00A472FF" w:rsidRDefault="00A472FF" w:rsidP="002711C6">
            <w:pPr>
              <w:tabs>
                <w:tab w:val="left" w:pos="335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ориентироваться в основных этапах и процессах в области теории литературы;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использовать этот опыт в профессиональной деятельности</w:t>
            </w:r>
          </w:p>
          <w:p w:rsidR="00A472FF" w:rsidRPr="00A472FF" w:rsidRDefault="00A472FF" w:rsidP="002711C6">
            <w:pPr>
              <w:tabs>
                <w:tab w:val="left" w:pos="335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основными этапами истории иностранной ли</w:t>
            </w:r>
            <w:r w:rsidRPr="00A472FF">
              <w:rPr>
                <w:sz w:val="24"/>
                <w:szCs w:val="24"/>
              </w:rPr>
              <w:lastRenderedPageBreak/>
              <w:t>тературы</w:t>
            </w:r>
            <w:r w:rsidRPr="00A472FF">
              <w:rPr>
                <w:sz w:val="24"/>
                <w:szCs w:val="24"/>
                <w:lang w:eastAsia="en-US"/>
              </w:rPr>
              <w:t>;</w:t>
            </w:r>
          </w:p>
          <w:p w:rsidR="00A472FF" w:rsidRPr="00A472FF" w:rsidRDefault="00A472FF" w:rsidP="00A472FF">
            <w:pPr>
              <w:widowControl/>
              <w:numPr>
                <w:ilvl w:val="0"/>
                <w:numId w:val="3"/>
              </w:numPr>
              <w:tabs>
                <w:tab w:val="left" w:pos="335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умением использования полученных знаний в работе филолога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lastRenderedPageBreak/>
              <w:t>владение</w:t>
            </w:r>
            <w:r>
              <w:rPr>
                <w:sz w:val="24"/>
                <w:szCs w:val="24"/>
                <w:lang w:eastAsia="en-US"/>
              </w:rPr>
              <w:t>м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базовыми навыками сбора и анализа языковых и литературных фактов, филологического анализа и интерпретации текста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35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базовые навыки сбора и анализа языковых и литературных фактов;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2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базовые основы филологического анализа и интерпретации текста</w:t>
            </w:r>
          </w:p>
          <w:p w:rsidR="00A472FF" w:rsidRPr="00A472FF" w:rsidRDefault="00A472FF" w:rsidP="002711C6">
            <w:pPr>
              <w:tabs>
                <w:tab w:val="left" w:pos="335"/>
                <w:tab w:val="left" w:pos="70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создавать различные типы текстов;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осуществлять анализ текстов</w:t>
            </w:r>
          </w:p>
          <w:p w:rsidR="00A472FF" w:rsidRPr="00A472FF" w:rsidRDefault="00A472FF" w:rsidP="002711C6">
            <w:pPr>
              <w:tabs>
                <w:tab w:val="left" w:pos="335"/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shd w:val="clear" w:color="auto" w:fill="FFFFFF"/>
              </w:rPr>
              <w:t>основами анализа художественного текста</w:t>
            </w:r>
            <w:r w:rsidRPr="00A472FF">
              <w:rPr>
                <w:sz w:val="24"/>
                <w:szCs w:val="24"/>
                <w:lang w:eastAsia="en-US"/>
              </w:rPr>
              <w:t>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3"/>
              </w:numPr>
              <w:tabs>
                <w:tab w:val="left" w:pos="335"/>
                <w:tab w:val="left" w:pos="70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основными принципами и приемами литературоведческого анализа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A472FF">
              <w:rPr>
                <w:bCs/>
                <w:sz w:val="24"/>
                <w:szCs w:val="24"/>
              </w:rPr>
              <w:t>свободн</w:t>
            </w:r>
            <w:r>
              <w:rPr>
                <w:bCs/>
                <w:sz w:val="24"/>
                <w:szCs w:val="24"/>
              </w:rPr>
              <w:t>ым</w:t>
            </w:r>
            <w:r w:rsidRPr="00A472FF">
              <w:rPr>
                <w:bCs/>
                <w:sz w:val="24"/>
                <w:szCs w:val="24"/>
              </w:rPr>
              <w:t xml:space="preserve"> </w:t>
            </w:r>
            <w:r w:rsidR="00A472FF" w:rsidRPr="00A472FF">
              <w:rPr>
                <w:bCs/>
                <w:sz w:val="24"/>
                <w:szCs w:val="24"/>
              </w:rPr>
              <w:t>владение</w:t>
            </w:r>
            <w:r>
              <w:rPr>
                <w:bCs/>
                <w:sz w:val="24"/>
                <w:szCs w:val="24"/>
              </w:rPr>
              <w:t>м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rPr>
                <w:bCs/>
                <w:sz w:val="24"/>
                <w:szCs w:val="24"/>
              </w:rPr>
            </w:pPr>
            <w:r w:rsidRPr="00A472FF">
              <w:rPr>
                <w:bCs/>
                <w:sz w:val="24"/>
                <w:szCs w:val="24"/>
              </w:rPr>
              <w:t>основным изучаемым языком в его литературной форме, базовыми методами и приемами различных типов устной и письменной коммуникации на данном языке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ОПК-5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основные грамматические феномены современного основного языка, иметь представление о жанровой принадлежности текстов и основах филологического анализа;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основные стилистические и риторические приемы, а также лингвокультурную специфику речевых произведений</w:t>
            </w:r>
          </w:p>
          <w:p w:rsidR="00A472FF" w:rsidRPr="00A472FF" w:rsidRDefault="00A472FF" w:rsidP="002711C6">
            <w:pPr>
              <w:tabs>
                <w:tab w:val="left" w:pos="333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воспринимать на слух и понимать основное содержание текстов общей тематики и профессионально- ориентированных текстов;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>начинать, вести/поддерживать и заканчивать диалог- расспрос, диалог-обмен мнениями, соблюдая нормы речевого этикета, при необходимости используя стратегии восстановления сбоя в процессе коммуникации (переспрос, перефразирование и др.)</w:t>
            </w:r>
          </w:p>
          <w:p w:rsidR="00A472FF" w:rsidRPr="00A472FF" w:rsidRDefault="00A472FF" w:rsidP="002711C6">
            <w:pPr>
              <w:tabs>
                <w:tab w:val="left" w:pos="333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нормами изучаемого языка; </w:t>
            </w:r>
          </w:p>
          <w:p w:rsidR="00A472FF" w:rsidRPr="00A472FF" w:rsidRDefault="00A472FF" w:rsidP="002711C6">
            <w:pPr>
              <w:numPr>
                <w:ilvl w:val="0"/>
                <w:numId w:val="9"/>
              </w:numPr>
              <w:tabs>
                <w:tab w:val="left" w:pos="34"/>
                <w:tab w:val="left" w:pos="333"/>
              </w:tabs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>произносительными, лексическими и грамматическими навыками устной и письменной речи на иностранном языке на основе связного текста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5E3389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способность</w:t>
            </w:r>
            <w:r>
              <w:rPr>
                <w:sz w:val="24"/>
                <w:szCs w:val="24"/>
                <w:lang w:eastAsia="en-US"/>
              </w:rPr>
              <w:t>ю</w:t>
            </w:r>
          </w:p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</w:t>
            </w:r>
            <w:r w:rsidRPr="00A472FF">
              <w:rPr>
                <w:sz w:val="24"/>
                <w:szCs w:val="24"/>
                <w:lang w:eastAsia="en-US"/>
              </w:rPr>
              <w:lastRenderedPageBreak/>
              <w:t>опасности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2711C6">
            <w:pPr>
              <w:tabs>
                <w:tab w:val="left" w:pos="708"/>
                <w:tab w:val="left" w:pos="1134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2711C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назначение, основные функции программного обеспечения управления работой компьютера, приемы работы с ним;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основные возможности телекоммуникаций в профессиональной деятельности</w:t>
            </w:r>
          </w:p>
          <w:p w:rsidR="00A472FF" w:rsidRPr="00A472FF" w:rsidRDefault="00A472FF" w:rsidP="002711C6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использовать технологии обработки текста, графики, звука и мультимедиа посредством стандартного программного обеспечения ЭВМ;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осуществлять хранение, поиск, сортировку и обмен информацией с использованием сетевых, телекоммуникационных технологий</w:t>
            </w:r>
          </w:p>
          <w:p w:rsidR="00A472FF" w:rsidRPr="00A472FF" w:rsidRDefault="00A472FF" w:rsidP="002711C6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i/>
                <w:iCs/>
                <w:sz w:val="24"/>
                <w:szCs w:val="24"/>
                <w:lang w:eastAsia="en-US"/>
              </w:rPr>
              <w:lastRenderedPageBreak/>
              <w:t>Владеть</w:t>
            </w:r>
            <w:r w:rsidRPr="00A472FF">
              <w:rPr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 xml:space="preserve">навыками использования текстовых процессоров, организации хранения документов во внешней памяти и вывода их на печать в соответствии со стандартным форматом;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методами обращения с запросами к базе данных, выполнения основных операций над данными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ПК-1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положения  стилистики английского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обладать логикой мышления;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проявлять желание и умение организации самостоятельной работы;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обладать широким кругозором.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bCs/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объяснять наиболее важные типичные явления в области стилистики современного английского языка;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проводить сопоставительный анализ перевода и оригинала;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анализировать переводческие соответствия и находить адекватные переводческие решения;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анализировать перевод с точки рения его ценности в конкретный период развития переводческой мысли;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обосновывать то или иное исторически сложившееся состояние языка и объяснять процесс его исторического развития;.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>навыками объяснять кажущиеся с точки зрения современного языка «отклонения» от нормы, возникшие в результате исторического развития языка;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навыками работы с различными типами словарей;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навыками сравнительного анализа текста;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2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>стремлением самостоятельно расширить свои фоновые знания в области истории и культуры России и Западной Европы.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</w:t>
            </w:r>
            <w:r w:rsidRPr="00A472FF">
              <w:rPr>
                <w:sz w:val="24"/>
                <w:szCs w:val="24"/>
              </w:rPr>
              <w:lastRenderedPageBreak/>
              <w:t>ментированных умозаключений и выводов</w:t>
            </w:r>
          </w:p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ПК-2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основные понятия и категории истории изучаемого иностранного языка;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 основные законы исторического развития лексического и грамматического строя;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методику проведения исследовательских работ в области филологии;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знать перечень выполняемых тропами функций в пространстве художественного текста.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объяснить историю возникновения слова и словоформы на изучаемом иностранном языке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 объяснить историю возникновения грамматического явления на изучаемом иностранном языке;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применять полученные знания в прикладной, научно-исследовательской и других видах деятельности в целях формально-смыслового анализа и перевода конкретных текстов;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структурировать и обобщать исследовательский материал.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способностью объяснить и показать историческое развитие лексического/ грамматического явления учащимся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всеми видами чтения иноязычных текстов;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 xml:space="preserve">основными приемами декодирования текста, исследовательской и практической работы в области анализа текста;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навыками аргументированного представления результатов собственного исследования.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владением навыками подготовки научных обзоров, аннотаций, составления рефератов и библиографий по тематике проводимых исследований, приемами библиографического описания; знание основных библиографических источников и поисковых систем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ПК-3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основные понятия, определения, задачи информатики; структуру и элементы современного рынка информационных продуктов и услуг;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способы кодирования и единицы измерения количества информации в сообщении;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осуществлять сбор, анализ и обработку данных, необходимых для решения поставленных  задач;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выбирать методы обработки информации для решения прикладных задач;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4"/>
              </w:numPr>
              <w:tabs>
                <w:tab w:val="left" w:pos="153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представлениями о новых достижениях в электронной информационной технологии;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3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sz w:val="24"/>
                <w:szCs w:val="24"/>
              </w:rPr>
              <w:t>навыками работы с современной компьютерной техникой и с программными средствами;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t>владением навыками участия в научных дискуссиях, выступления с сообщениями и докладами, устного, письменного и виртуального (размещение в информационных сетях) представления материалов собственных исследований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ПК-4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понятийно-категориальный аппарат и методологию филологической науки;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разновидности современных взглядов на лексикологию;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специфику научного диалога, принципы построения корректного и грамотного текста;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формы участия в научных дискуссиях, в том числе в условиях межкультурного общения.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выделять теоретические и прикладные, аксиологические и инструментальные компоненты фило</w:t>
            </w:r>
            <w:r w:rsidRPr="00A472FF">
              <w:rPr>
                <w:color w:val="auto"/>
              </w:rPr>
              <w:lastRenderedPageBreak/>
              <w:t xml:space="preserve">логического знания;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autoSpaceDE/>
              <w:autoSpaceDN/>
              <w:adjustRightInd/>
              <w:spacing w:before="100" w:beforeAutospacing="1" w:after="100" w:afterAutospacing="1"/>
              <w:ind w:left="0" w:firstLine="0"/>
              <w:jc w:val="both"/>
              <w:rPr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составлять текст выступлений различной направленности;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autoSpaceDE/>
              <w:autoSpaceDN/>
              <w:adjustRightInd/>
              <w:spacing w:before="100" w:beforeAutospacing="1" w:after="100" w:afterAutospacing="1"/>
              <w:ind w:left="0" w:firstLine="0"/>
              <w:jc w:val="both"/>
              <w:rPr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на основе полученных знаний самостоятельно ставить исследовательские задачи и находить адекватные методы их решения;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autoSpaceDE/>
              <w:autoSpaceDN/>
              <w:adjustRightInd/>
              <w:spacing w:before="100" w:beforeAutospacing="1" w:after="100" w:afterAutospacing="1"/>
              <w:ind w:left="0" w:firstLine="0"/>
              <w:jc w:val="both"/>
              <w:rPr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использовать теоретические знания о лексической системе английского языка на практике для решения конкретных лингвистических задач и анализа различных текстов с точки зрения их лексических особенностей и трудностей;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основными методами и приемами исследовательской и практической работы в области устной и письменной коммуникации;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 навыками участия в научных дискуссиях.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искусством научного спора и публичных выступлений по мотивам проведенного исследования;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5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навыками лексикологического анализа, методами словообразовательного и морфемного анализа, компонентного анализа; лексикологической терминологией.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ПК-5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сущность процессов обучения и воспитания, их психологических основ;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концептуальные основы преподаваемых предметов, их места в учебных планах образовательных учреждений; понимать сущность процессов обучения и воспитания, их психологических основ;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методические аспекты внеклассной деятельности на иностранном языке; </w:t>
            </w:r>
          </w:p>
          <w:p w:rsidR="00A472FF" w:rsidRPr="00A472FF" w:rsidRDefault="00A472FF" w:rsidP="002711C6">
            <w:pPr>
              <w:widowControl/>
              <w:numPr>
                <w:ilvl w:val="0"/>
                <w:numId w:val="16"/>
              </w:numPr>
              <w:tabs>
                <w:tab w:val="left" w:pos="153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закономерности литературного процесса в зарубежной литературе 20 века.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выполнять разнообразные виды работы с учебными текстами: конспектирование, составление аннотаций, формально-логических моделей, матрицы идей;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педагогически целесообразно осуществлять отбор методов воспитания в конкретной педагогической ситуации;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пользоваться современными методиками, методами и средствами изучения учащихся;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7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проводить мероприятия по внеклассной деятельности учащихся на иностранном языке.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активизации и расширения знаний по </w:t>
            </w:r>
            <w:r w:rsidRPr="00A472FF">
              <w:rPr>
                <w:color w:val="auto"/>
              </w:rPr>
              <w:lastRenderedPageBreak/>
              <w:t xml:space="preserve">использованию современных коммуникативных стратегий в практике преподавания иностранного языка, основанного на идеях развивающего обучения;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методами активизации лексического запаса, грамматической структуры, культуроведческой, страноведческой и общественно-политической лексики;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развития самостоятельности в творческом и научном поиске, и в работе с информационными ресурсами для расширения знаний в рамках будущей профессии;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стимулирования процесса коммуникации при драматизации, инсценировках, в ролевых играх;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8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навыками проведения учебных занятий и внеклассной работы по иностранному языку и зарубежной литературе.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lastRenderedPageBreak/>
              <w:t>умением готовить учебно-методические материалы для проведения занятий и внеклассных мероприятий на основе существующих методик</w:t>
            </w:r>
          </w:p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ПК-6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4"/>
              </w:numPr>
              <w:tabs>
                <w:tab w:val="left" w:pos="153"/>
              </w:tabs>
              <w:spacing w:before="15" w:after="15" w:line="216" w:lineRule="exact"/>
              <w:ind w:left="0" w:right="15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методику применения инновационных технологий практического обучения иностранному языку во всех видах речевой деятельности: аудированию, чтению, говорению и письму;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4"/>
              </w:numPr>
              <w:tabs>
                <w:tab w:val="left" w:pos="153"/>
              </w:tabs>
              <w:spacing w:before="15" w:after="15" w:line="216" w:lineRule="exact"/>
              <w:ind w:left="0" w:right="15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цели ,содержание, принципы, методы и средства обучения иностранному языку в разных типах учебных заведений;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2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концептуальные основы учебника иностранного языка, типы, виды уроков иностранного языка в школе, технологию их проведения, систему упражнений;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2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основные виды иноязычной речевой деятельности и технологию формирования речевых навыков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numPr>
                <w:ilvl w:val="0"/>
                <w:numId w:val="25"/>
              </w:numPr>
              <w:tabs>
                <w:tab w:val="left" w:pos="1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формулировать методическую задачу; </w:t>
            </w:r>
          </w:p>
          <w:p w:rsidR="00A472FF" w:rsidRPr="00A472FF" w:rsidRDefault="00A472FF" w:rsidP="002711C6">
            <w:pPr>
              <w:numPr>
                <w:ilvl w:val="0"/>
                <w:numId w:val="25"/>
              </w:numPr>
              <w:tabs>
                <w:tab w:val="left" w:pos="15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 xml:space="preserve">отобрать языковой материал, приемы, средства обучения, режимы работы для различных этапов и уровней обучения иностранному языку;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3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применять данную методику на практике;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3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готовить учебно-методические материалы для проведения занятий и внеклассных мероприятий на основе существующих методик;</w:t>
            </w:r>
          </w:p>
          <w:p w:rsidR="00A472FF" w:rsidRPr="00A472FF" w:rsidRDefault="00A472FF" w:rsidP="00417954">
            <w:pPr>
              <w:pStyle w:val="Default"/>
              <w:tabs>
                <w:tab w:val="left" w:pos="153"/>
              </w:tabs>
              <w:jc w:val="both"/>
              <w:rPr>
                <w:color w:val="auto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расширения знаний по использованию современных коммуникативных стратегий в практике преподавания английского языка, основанного на идеях развивающего обучения;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способами активизации лексического запаса грамматической структуры культуроведческой, страноведческой и общественно-политической лексики студентов;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владеть навыками: сопоставительного анализы языкового материала с целью трудностей его усвоения;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6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lastRenderedPageBreak/>
              <w:t>разработки упражнений, содержательных и смысловых опор для стимулирования речевой активности учащихся;</w:t>
            </w:r>
          </w:p>
        </w:tc>
      </w:tr>
      <w:tr w:rsidR="00A472FF" w:rsidRPr="00A472FF" w:rsidTr="005C5EF9">
        <w:tc>
          <w:tcPr>
            <w:tcW w:w="2564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sz w:val="24"/>
                <w:szCs w:val="24"/>
                <w:lang w:eastAsia="en-US"/>
              </w:rPr>
              <w:lastRenderedPageBreak/>
              <w:t>готовностью к распространению и популяризации филологических знаний и воспитательной работе с обучающимися</w:t>
            </w:r>
          </w:p>
        </w:tc>
        <w:tc>
          <w:tcPr>
            <w:tcW w:w="1565" w:type="dxa"/>
            <w:vAlign w:val="center"/>
          </w:tcPr>
          <w:p w:rsidR="00A472FF" w:rsidRPr="00A472FF" w:rsidRDefault="00A472FF" w:rsidP="006B720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472FF">
              <w:rPr>
                <w:sz w:val="24"/>
                <w:szCs w:val="24"/>
              </w:rPr>
              <w:t>ПК-7</w:t>
            </w:r>
          </w:p>
        </w:tc>
        <w:tc>
          <w:tcPr>
            <w:tcW w:w="5442" w:type="dxa"/>
            <w:vAlign w:val="center"/>
          </w:tcPr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основные грамматические концепции;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методы грамматического анализа;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термины, используемые в различных грамматических теориях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1"/>
              </w:numPr>
              <w:tabs>
                <w:tab w:val="left" w:pos="153"/>
              </w:tabs>
              <w:ind w:left="0" w:firstLine="0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основы техники саморегуляции, методы оценки гностических, коммуникативных, организаторских и других умений педагога.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идентифицировать, классифицировать и анализировать языковые единицы грамматического уровня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критически оценивать различные теоретические положения и концепции на основе общих принципов лингвистики;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применять методы грамматического анализа для исследования конкретного языкового материала;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>объяснить суть того или иного грамматического явления;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20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использовать полученные знания в практике преподавания иностранного языка и внеклассной работе. </w:t>
            </w: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A472FF" w:rsidRPr="00A472FF" w:rsidRDefault="00A472FF" w:rsidP="00417954">
            <w:pPr>
              <w:widowControl/>
              <w:tabs>
                <w:tab w:val="left" w:pos="153"/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472F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A472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основными общими принципами классификации и анализа грамматических единиц английского языка;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color w:val="auto"/>
              </w:rPr>
            </w:pPr>
            <w:r w:rsidRPr="00A472FF">
              <w:rPr>
                <w:color w:val="auto"/>
              </w:rPr>
              <w:t xml:space="preserve">навыком самостоятельной работы с литературой по теоретической грамматике;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 xml:space="preserve">компетентно сопоставлять грамматические явления английского и родного языков; </w:t>
            </w:r>
          </w:p>
          <w:p w:rsidR="00A472FF" w:rsidRPr="00A472FF" w:rsidRDefault="00A472FF" w:rsidP="002711C6">
            <w:pPr>
              <w:pStyle w:val="Default"/>
              <w:numPr>
                <w:ilvl w:val="0"/>
                <w:numId w:val="19"/>
              </w:numPr>
              <w:tabs>
                <w:tab w:val="left" w:pos="153"/>
              </w:tabs>
              <w:ind w:left="0" w:firstLine="0"/>
              <w:jc w:val="both"/>
              <w:rPr>
                <w:rFonts w:eastAsia="Calibri"/>
                <w:i/>
                <w:color w:val="auto"/>
                <w:lang w:eastAsia="en-US"/>
              </w:rPr>
            </w:pPr>
            <w:r w:rsidRPr="00A472FF">
              <w:rPr>
                <w:color w:val="auto"/>
              </w:rPr>
              <w:t>применять теоретические знания по грамматике английского языка к практическому преподаванию английского языка на разных ступенях обучения;</w:t>
            </w:r>
          </w:p>
        </w:tc>
      </w:tr>
    </w:tbl>
    <w:p w:rsidR="005C5EF9" w:rsidRPr="00527221" w:rsidRDefault="005C5EF9" w:rsidP="005C5EF9">
      <w:pPr>
        <w:widowControl/>
        <w:tabs>
          <w:tab w:val="left" w:pos="2980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ab/>
      </w:r>
    </w:p>
    <w:p w:rsidR="007F4B97" w:rsidRPr="00527221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27221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527221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sz w:val="24"/>
          <w:szCs w:val="24"/>
        </w:rPr>
        <w:t>Практика</w:t>
      </w:r>
      <w:r w:rsidR="007F4B97" w:rsidRPr="00527221">
        <w:rPr>
          <w:sz w:val="24"/>
          <w:szCs w:val="24"/>
        </w:rPr>
        <w:t xml:space="preserve"> </w:t>
      </w:r>
      <w:r w:rsidR="00021F3B" w:rsidRPr="00527221">
        <w:rPr>
          <w:bCs/>
          <w:sz w:val="24"/>
          <w:szCs w:val="24"/>
        </w:rPr>
        <w:t>Б2.В.04(ПД)</w:t>
      </w:r>
      <w:r w:rsidR="006C11E6" w:rsidRPr="00527221">
        <w:rPr>
          <w:sz w:val="24"/>
          <w:szCs w:val="24"/>
        </w:rPr>
        <w:t xml:space="preserve"> </w:t>
      </w:r>
      <w:r w:rsidR="006C11E6" w:rsidRPr="00527221">
        <w:rPr>
          <w:b/>
          <w:sz w:val="24"/>
          <w:szCs w:val="24"/>
        </w:rPr>
        <w:t>Производственная практика (</w:t>
      </w:r>
      <w:r w:rsidR="00021F3B" w:rsidRPr="00527221">
        <w:rPr>
          <w:b/>
          <w:sz w:val="24"/>
          <w:szCs w:val="24"/>
        </w:rPr>
        <w:t>преддипломная практика</w:t>
      </w:r>
      <w:r w:rsidR="006C11E6" w:rsidRPr="00527221">
        <w:rPr>
          <w:b/>
          <w:sz w:val="24"/>
          <w:szCs w:val="24"/>
        </w:rPr>
        <w:t>)</w:t>
      </w:r>
      <w:r w:rsidR="007F4B97" w:rsidRPr="00527221">
        <w:rPr>
          <w:rFonts w:eastAsia="Calibri"/>
          <w:sz w:val="24"/>
          <w:szCs w:val="24"/>
          <w:lang w:eastAsia="en-US"/>
        </w:rPr>
        <w:t xml:space="preserve"> </w:t>
      </w:r>
      <w:r w:rsidR="0044223A" w:rsidRPr="00527221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527221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527221">
        <w:rPr>
          <w:rFonts w:eastAsia="Calibri"/>
          <w:sz w:val="24"/>
          <w:szCs w:val="24"/>
          <w:lang w:eastAsia="en-US"/>
        </w:rPr>
        <w:t>блока Б</w:t>
      </w:r>
      <w:r w:rsidR="0044223A" w:rsidRPr="00527221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527221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2376"/>
        <w:gridCol w:w="2199"/>
        <w:gridCol w:w="2379"/>
        <w:gridCol w:w="1126"/>
      </w:tblGrid>
      <w:tr w:rsidR="002E59CD" w:rsidRPr="00527221" w:rsidTr="00330957">
        <w:tc>
          <w:tcPr>
            <w:tcW w:w="1196" w:type="dxa"/>
            <w:vMerge w:val="restart"/>
            <w:vAlign w:val="center"/>
          </w:tcPr>
          <w:p w:rsidR="00705FB5" w:rsidRPr="00527221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527221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E59CD" w:rsidRPr="00527221" w:rsidTr="00330957">
        <w:tc>
          <w:tcPr>
            <w:tcW w:w="1196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59CD" w:rsidRPr="00527221" w:rsidTr="00330957">
        <w:tc>
          <w:tcPr>
            <w:tcW w:w="1196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527221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E59CD" w:rsidRPr="00527221" w:rsidTr="00330957">
        <w:tc>
          <w:tcPr>
            <w:tcW w:w="1196" w:type="dxa"/>
            <w:vAlign w:val="center"/>
          </w:tcPr>
          <w:p w:rsidR="00DA3FFC" w:rsidRPr="00527221" w:rsidRDefault="00021F3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bCs/>
                <w:sz w:val="24"/>
                <w:szCs w:val="24"/>
              </w:rPr>
              <w:t>Б2.В.04(ПД)</w:t>
            </w:r>
          </w:p>
        </w:tc>
        <w:tc>
          <w:tcPr>
            <w:tcW w:w="2494" w:type="dxa"/>
            <w:vAlign w:val="center"/>
          </w:tcPr>
          <w:p w:rsidR="00DA3FFC" w:rsidRPr="00527221" w:rsidRDefault="0044223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sz w:val="24"/>
                <w:szCs w:val="24"/>
              </w:rPr>
              <w:t xml:space="preserve">Производственная </w:t>
            </w:r>
            <w:r w:rsidRPr="00527221">
              <w:rPr>
                <w:sz w:val="24"/>
                <w:szCs w:val="24"/>
              </w:rPr>
              <w:lastRenderedPageBreak/>
              <w:t>практика (</w:t>
            </w:r>
            <w:r w:rsidR="00021F3B" w:rsidRPr="00527221">
              <w:rPr>
                <w:sz w:val="24"/>
                <w:szCs w:val="24"/>
              </w:rPr>
              <w:t>преддипломная практика</w:t>
            </w:r>
            <w:r w:rsidRPr="00527221">
              <w:rPr>
                <w:sz w:val="24"/>
                <w:szCs w:val="24"/>
              </w:rPr>
              <w:t>)</w:t>
            </w:r>
          </w:p>
        </w:tc>
        <w:tc>
          <w:tcPr>
            <w:tcW w:w="2232" w:type="dxa"/>
            <w:vAlign w:val="center"/>
          </w:tcPr>
          <w:p w:rsidR="002E59CD" w:rsidRPr="00527221" w:rsidRDefault="002E59C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</w:t>
            </w: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>ние дисциплины:</w:t>
            </w:r>
          </w:p>
          <w:p w:rsidR="00F40FEC" w:rsidRPr="00527221" w:rsidRDefault="004E6D7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2464" w:type="dxa"/>
            <w:vAlign w:val="center"/>
          </w:tcPr>
          <w:p w:rsidR="003052EE" w:rsidRPr="00527221" w:rsidRDefault="004E6D70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Защита выпускной </w:t>
            </w:r>
            <w:r w:rsidRPr="00527221">
              <w:rPr>
                <w:rFonts w:eastAsia="Calibri"/>
                <w:sz w:val="24"/>
                <w:szCs w:val="24"/>
                <w:lang w:eastAsia="en-US"/>
              </w:rPr>
              <w:lastRenderedPageBreak/>
              <w:t>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ОПК-1;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ОПК-2;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ОПК-3;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ОПК-4;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ОПК-5;</w:t>
            </w:r>
          </w:p>
          <w:p w:rsidR="00A472FF" w:rsidRDefault="00A472F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ОПК-6;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ПК-1;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ПК-2;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ПК-3;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ПК-4;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ПК-5;</w:t>
            </w:r>
          </w:p>
          <w:p w:rsidR="00A92EEA" w:rsidRPr="00527221" w:rsidRDefault="00A92EEA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ПК-6;</w:t>
            </w:r>
          </w:p>
          <w:p w:rsidR="003052EE" w:rsidRPr="00527221" w:rsidRDefault="00A92EEA" w:rsidP="005C5E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27221">
              <w:rPr>
                <w:rFonts w:eastAsia="Calibri"/>
                <w:sz w:val="24"/>
                <w:szCs w:val="24"/>
                <w:lang w:eastAsia="en-US"/>
              </w:rPr>
              <w:t>ПК-7;</w:t>
            </w:r>
          </w:p>
        </w:tc>
      </w:tr>
    </w:tbl>
    <w:p w:rsidR="00D02EB8" w:rsidRPr="00527221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527221" w:rsidRDefault="00383FA7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>Производственная практика в соответствии с учебным планом проводится:</w:t>
      </w:r>
    </w:p>
    <w:p w:rsidR="00383FA7" w:rsidRPr="00527221" w:rsidRDefault="00383FA7" w:rsidP="002711C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4E6D70" w:rsidRPr="00527221">
        <w:rPr>
          <w:rFonts w:ascii="Times New Roman" w:hAnsi="Times New Roman"/>
          <w:sz w:val="24"/>
          <w:szCs w:val="24"/>
        </w:rPr>
        <w:t>4</w:t>
      </w:r>
      <w:r w:rsidRPr="00527221">
        <w:rPr>
          <w:rFonts w:ascii="Times New Roman" w:hAnsi="Times New Roman"/>
          <w:sz w:val="24"/>
          <w:szCs w:val="24"/>
        </w:rPr>
        <w:t xml:space="preserve"> курс, </w:t>
      </w:r>
      <w:r w:rsidR="004E6D70" w:rsidRPr="00527221">
        <w:rPr>
          <w:rFonts w:ascii="Times New Roman" w:hAnsi="Times New Roman"/>
          <w:sz w:val="24"/>
          <w:szCs w:val="24"/>
        </w:rPr>
        <w:t>8</w:t>
      </w:r>
      <w:r w:rsidRPr="0052722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27221" w:rsidRDefault="00383FA7" w:rsidP="002711C6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A92EEA" w:rsidRPr="00527221">
        <w:rPr>
          <w:rFonts w:ascii="Times New Roman" w:hAnsi="Times New Roman"/>
          <w:sz w:val="24"/>
          <w:szCs w:val="24"/>
        </w:rPr>
        <w:t>5</w:t>
      </w:r>
      <w:r w:rsidR="00362415" w:rsidRPr="00527221">
        <w:rPr>
          <w:rFonts w:ascii="Times New Roman" w:hAnsi="Times New Roman"/>
          <w:sz w:val="24"/>
          <w:szCs w:val="24"/>
        </w:rPr>
        <w:t xml:space="preserve"> курс, </w:t>
      </w:r>
      <w:r w:rsidR="00A92EEA" w:rsidRPr="00527221">
        <w:rPr>
          <w:rFonts w:ascii="Times New Roman" w:hAnsi="Times New Roman"/>
          <w:sz w:val="24"/>
          <w:szCs w:val="24"/>
        </w:rPr>
        <w:t>9</w:t>
      </w:r>
      <w:r w:rsidR="00362415" w:rsidRPr="00527221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527221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527221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527221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527221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527221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527221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527221">
        <w:rPr>
          <w:rFonts w:eastAsia="Calibri"/>
          <w:sz w:val="24"/>
          <w:szCs w:val="24"/>
          <w:lang w:eastAsia="en-US"/>
        </w:rPr>
        <w:t>практики</w:t>
      </w:r>
      <w:r w:rsidRPr="00527221">
        <w:rPr>
          <w:rFonts w:eastAsia="Calibri"/>
          <w:sz w:val="24"/>
          <w:szCs w:val="24"/>
          <w:lang w:eastAsia="en-US"/>
        </w:rPr>
        <w:t xml:space="preserve"> – </w:t>
      </w:r>
      <w:r w:rsidR="00362415" w:rsidRPr="00527221">
        <w:rPr>
          <w:rFonts w:eastAsia="Calibri"/>
          <w:sz w:val="24"/>
          <w:szCs w:val="24"/>
          <w:lang w:eastAsia="en-US"/>
        </w:rPr>
        <w:t>9</w:t>
      </w:r>
      <w:r w:rsidRPr="00527221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527221">
        <w:rPr>
          <w:rFonts w:eastAsia="Calibri"/>
          <w:sz w:val="24"/>
          <w:szCs w:val="24"/>
          <w:lang w:eastAsia="en-US"/>
        </w:rPr>
        <w:t>ы</w:t>
      </w:r>
      <w:r w:rsidRPr="00527221">
        <w:rPr>
          <w:rFonts w:eastAsia="Calibri"/>
          <w:sz w:val="24"/>
          <w:szCs w:val="24"/>
          <w:lang w:eastAsia="en-US"/>
        </w:rPr>
        <w:t xml:space="preserve"> – </w:t>
      </w:r>
      <w:r w:rsidR="00362415" w:rsidRPr="00527221">
        <w:rPr>
          <w:rFonts w:eastAsia="Calibri"/>
          <w:sz w:val="24"/>
          <w:szCs w:val="24"/>
          <w:lang w:eastAsia="en-US"/>
        </w:rPr>
        <w:t>324</w:t>
      </w:r>
      <w:r w:rsidRPr="00527221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527221">
        <w:rPr>
          <w:rFonts w:eastAsia="Calibri"/>
          <w:sz w:val="24"/>
          <w:szCs w:val="24"/>
          <w:lang w:eastAsia="en-US"/>
        </w:rPr>
        <w:t xml:space="preserve"> –</w:t>
      </w:r>
      <w:r w:rsidR="00362415" w:rsidRPr="00527221">
        <w:rPr>
          <w:rFonts w:eastAsia="Calibri"/>
          <w:sz w:val="24"/>
          <w:szCs w:val="24"/>
          <w:lang w:eastAsia="en-US"/>
        </w:rPr>
        <w:t xml:space="preserve"> 6 недель</w:t>
      </w:r>
    </w:p>
    <w:p w:rsidR="00A92EEA" w:rsidRPr="00527221" w:rsidRDefault="00A92EEA" w:rsidP="00A92EE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527221">
        <w:rPr>
          <w:rFonts w:eastAsia="Calibri"/>
          <w:sz w:val="24"/>
          <w:szCs w:val="24"/>
          <w:lang w:eastAsia="en-US"/>
        </w:rPr>
        <w:t>Объем практики – 9 зачетных единицы – 324 академических часов – 6 недель</w:t>
      </w:r>
    </w:p>
    <w:p w:rsidR="00362415" w:rsidRPr="00527221" w:rsidRDefault="00362415" w:rsidP="00362415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32A5F" w:rsidRPr="00527221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527221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527221">
        <w:rPr>
          <w:b/>
          <w:sz w:val="24"/>
          <w:szCs w:val="24"/>
        </w:rPr>
        <w:t xml:space="preserve">5. </w:t>
      </w:r>
      <w:r w:rsidR="00881C15" w:rsidRPr="00527221">
        <w:rPr>
          <w:b/>
          <w:sz w:val="24"/>
          <w:szCs w:val="24"/>
        </w:rPr>
        <w:t>Содержание практи</w:t>
      </w:r>
      <w:r w:rsidR="00B70393">
        <w:rPr>
          <w:b/>
          <w:sz w:val="24"/>
          <w:szCs w:val="24"/>
        </w:rPr>
        <w:t>ческой подготовки</w:t>
      </w:r>
    </w:p>
    <w:p w:rsidR="00114770" w:rsidRPr="00527221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527221">
        <w:rPr>
          <w:sz w:val="24"/>
          <w:szCs w:val="24"/>
        </w:rPr>
        <w:t>Содержание практики</w:t>
      </w:r>
      <w:r w:rsidRPr="00527221">
        <w:rPr>
          <w:b/>
          <w:sz w:val="24"/>
          <w:szCs w:val="24"/>
        </w:rPr>
        <w:t xml:space="preserve"> </w:t>
      </w:r>
      <w:r w:rsidR="00114770" w:rsidRPr="00527221">
        <w:rPr>
          <w:sz w:val="24"/>
          <w:szCs w:val="24"/>
        </w:rPr>
        <w:t xml:space="preserve">для очной </w:t>
      </w:r>
      <w:r w:rsidRPr="00527221">
        <w:rPr>
          <w:sz w:val="24"/>
          <w:szCs w:val="24"/>
        </w:rPr>
        <w:t>и заочной форм</w:t>
      </w:r>
      <w:r w:rsidR="00114770" w:rsidRPr="00527221">
        <w:rPr>
          <w:sz w:val="24"/>
          <w:szCs w:val="24"/>
        </w:rPr>
        <w:t xml:space="preserve"> обучения</w:t>
      </w: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6750"/>
        <w:gridCol w:w="926"/>
        <w:gridCol w:w="699"/>
        <w:gridCol w:w="1196"/>
      </w:tblGrid>
      <w:tr w:rsidR="00A54C1E" w:rsidRPr="00527221" w:rsidTr="00A54C1E">
        <w:trPr>
          <w:trHeight w:val="600"/>
          <w:jc w:val="center"/>
        </w:trPr>
        <w:tc>
          <w:tcPr>
            <w:tcW w:w="3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Наименование и содержание этапа</w:t>
            </w:r>
          </w:p>
        </w:tc>
        <w:tc>
          <w:tcPr>
            <w:tcW w:w="84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Продолжитель-ность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</w:pPr>
          </w:p>
        </w:tc>
      </w:tr>
      <w:tr w:rsidR="00A54C1E" w:rsidRPr="00527221" w:rsidTr="00A54C1E">
        <w:trPr>
          <w:trHeight w:val="600"/>
          <w:jc w:val="center"/>
        </w:trPr>
        <w:tc>
          <w:tcPr>
            <w:tcW w:w="3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/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Рабочих дней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</w:pPr>
            <w:r w:rsidRPr="00527221">
              <w:t>Акад. часов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A54C1E">
            <w:pPr>
              <w:jc w:val="center"/>
            </w:pPr>
            <w:r w:rsidRPr="00527221">
              <w:t>В том числе часы</w:t>
            </w:r>
          </w:p>
          <w:p w:rsidR="00A54C1E" w:rsidRPr="00527221" w:rsidRDefault="00A54C1E" w:rsidP="00A54C1E">
            <w:pPr>
              <w:jc w:val="center"/>
            </w:pPr>
            <w:r w:rsidRPr="00527221">
              <w:t>контактной работы</w:t>
            </w:r>
          </w:p>
        </w:tc>
      </w:tr>
      <w:tr w:rsidR="00A54C1E" w:rsidRPr="00527221" w:rsidTr="00A54C1E">
        <w:trPr>
          <w:trHeight w:val="42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rFonts w:eastAsia="Calibri"/>
                <w:b/>
                <w:lang w:eastAsia="en-US"/>
              </w:rPr>
              <w:t>Основной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 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  <w:rPr>
                <w:b/>
                <w:bCs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527221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527221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527221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вручается пакет документации по практике;</w:t>
            </w:r>
            <w:r w:rsidRPr="00527221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527221">
              <w:rPr>
                <w:sz w:val="22"/>
                <w:szCs w:val="22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527221">
              <w:rPr>
                <w:sz w:val="22"/>
                <w:szCs w:val="22"/>
              </w:rPr>
              <w:br/>
              <w:t>• доводятся до сведения права и обязанности студента-практиканта;</w:t>
            </w:r>
            <w:r w:rsidRPr="00527221">
              <w:rPr>
                <w:sz w:val="22"/>
                <w:szCs w:val="22"/>
              </w:rPr>
              <w:br/>
              <w:t>• происходит представление руководителя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527221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527221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групповых руководителей практики:</w:t>
            </w:r>
            <w:r w:rsidRPr="00527221">
              <w:rPr>
                <w:sz w:val="22"/>
                <w:szCs w:val="22"/>
              </w:rPr>
              <w:br/>
            </w:r>
            <w:r w:rsidRPr="00527221">
              <w:rPr>
                <w:sz w:val="22"/>
                <w:szCs w:val="22"/>
              </w:rPr>
              <w:lastRenderedPageBreak/>
              <w:t>• проведение административного совещания;</w:t>
            </w:r>
            <w:r w:rsidRPr="00527221">
              <w:rPr>
                <w:sz w:val="22"/>
                <w:szCs w:val="22"/>
              </w:rPr>
              <w:br/>
              <w:t>• проведение инструктивно-методических занятий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2251D7">
            <w:pPr>
              <w:ind w:firstLineChars="100" w:firstLine="221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Общее знакомство с организацией, на базе которой проводится практика:</w:t>
            </w:r>
            <w:r w:rsidRPr="00527221">
              <w:rPr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527221">
              <w:rPr>
                <w:sz w:val="22"/>
                <w:szCs w:val="22"/>
              </w:rPr>
              <w:br/>
              <w:t>• инструктаж по технике безопасности;</w:t>
            </w:r>
            <w:r w:rsidRPr="00527221">
              <w:rPr>
                <w:sz w:val="22"/>
                <w:szCs w:val="22"/>
              </w:rPr>
              <w:br/>
              <w:t>• инструктаж на рабочем месте;</w:t>
            </w:r>
            <w:r w:rsidRPr="00527221">
              <w:rPr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1. </w:t>
            </w:r>
            <w:r w:rsidRPr="00527221">
              <w:rPr>
                <w:spacing w:val="-2"/>
                <w:sz w:val="22"/>
                <w:szCs w:val="22"/>
              </w:rPr>
              <w:t xml:space="preserve">Изучение требований к написанию </w:t>
            </w:r>
            <w:r w:rsidRPr="00527221">
              <w:rPr>
                <w:sz w:val="22"/>
                <w:szCs w:val="22"/>
              </w:rPr>
              <w:t>выпускной квалификационной (дипломной)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2. Определения темы выпускной квалификационной (дипломной) работы. Составление плана выпускной квалификационной работы.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27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3. Разработка методологического аппарата исследования. Сбор данных, необходимых для написания квалификационного сочинения.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54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0F6BDC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4. Обработка научной литературы по проблемам, рассматриваемым в выпускной квалификационной работе (ее анализ в проблемном аспекте).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81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5. </w:t>
            </w:r>
            <w:r w:rsidRPr="00527221">
              <w:rPr>
                <w:spacing w:val="-2"/>
                <w:sz w:val="22"/>
                <w:szCs w:val="22"/>
              </w:rPr>
              <w:t>Составление библиографии.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18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0F6BDC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6. </w:t>
            </w:r>
            <w:r w:rsidRPr="00527221">
              <w:rPr>
                <w:spacing w:val="-2"/>
                <w:sz w:val="22"/>
                <w:szCs w:val="22"/>
              </w:rPr>
              <w:t xml:space="preserve">Структурирование теоретического и фактического материала в избранных аспектах и описание в виде глав квалификационной работы.  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7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63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395752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903A28">
            <w:pPr>
              <w:jc w:val="both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7. Составление отчета по практике. Подготовка текста доклада для предзащиты.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4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36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jc w:val="center"/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Заключительный этап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2251D7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Подготовка, оформление и представление студентами отчетной документации по практике</w:t>
            </w:r>
          </w:p>
          <w:p w:rsidR="00A54C1E" w:rsidRPr="00527221" w:rsidRDefault="00A54C1E" w:rsidP="002251D7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дневник практики, заверенный руководителем организации, где студент проходил практику;</w:t>
            </w:r>
          </w:p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1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9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F970CA" w:rsidP="008E1AD1">
            <w:pPr>
              <w:jc w:val="right"/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2</w:t>
            </w:r>
          </w:p>
        </w:tc>
      </w:tr>
      <w:tr w:rsidR="00A54C1E" w:rsidRPr="00527221" w:rsidTr="00A54C1E">
        <w:trPr>
          <w:trHeight w:val="600"/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484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132B00">
        <w:trPr>
          <w:jc w:val="center"/>
        </w:trPr>
        <w:tc>
          <w:tcPr>
            <w:tcW w:w="3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527221">
              <w:rPr>
                <w:sz w:val="22"/>
                <w:szCs w:val="22"/>
              </w:rPr>
              <w:br/>
              <w:t>• подготовка руководителями практики отчетов о результатах прохождения практики;</w:t>
            </w:r>
            <w:r w:rsidRPr="00527221">
              <w:rPr>
                <w:sz w:val="22"/>
                <w:szCs w:val="22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484" w:type="pct"/>
            <w:vMerge w:val="restar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65" w:type="pct"/>
            <w:vMerge w:val="restart"/>
            <w:tcBorders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  <w:r w:rsidRPr="00527221">
              <w:rPr>
                <w:sz w:val="22"/>
                <w:szCs w:val="22"/>
              </w:rPr>
              <w:t> </w:t>
            </w:r>
          </w:p>
        </w:tc>
        <w:tc>
          <w:tcPr>
            <w:tcW w:w="311" w:type="pct"/>
            <w:vMerge w:val="restart"/>
            <w:tcBorders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4C1E" w:rsidRPr="00527221" w:rsidRDefault="00A54C1E" w:rsidP="008E1AD1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527221">
              <w:rPr>
                <w:b/>
                <w:bCs/>
                <w:i/>
                <w:iCs/>
                <w:sz w:val="22"/>
                <w:szCs w:val="22"/>
              </w:rPr>
              <w:t>Защита отчета по практике</w:t>
            </w:r>
          </w:p>
        </w:tc>
        <w:tc>
          <w:tcPr>
            <w:tcW w:w="484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  <w:tc>
          <w:tcPr>
            <w:tcW w:w="36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  <w:tc>
          <w:tcPr>
            <w:tcW w:w="62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54C1E" w:rsidRPr="00527221" w:rsidRDefault="00A54C1E" w:rsidP="008E1AD1">
            <w:pPr>
              <w:rPr>
                <w:sz w:val="22"/>
                <w:szCs w:val="22"/>
              </w:rPr>
            </w:pPr>
          </w:p>
        </w:tc>
      </w:tr>
      <w:tr w:rsidR="00A54C1E" w:rsidRPr="00527221" w:rsidTr="00A54C1E">
        <w:trPr>
          <w:trHeight w:val="390"/>
          <w:jc w:val="center"/>
        </w:trPr>
        <w:tc>
          <w:tcPr>
            <w:tcW w:w="3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8E1AD1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39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</w:rPr>
              <w:t>36</w:t>
            </w:r>
          </w:p>
        </w:tc>
        <w:tc>
          <w:tcPr>
            <w:tcW w:w="36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54C1E" w:rsidRPr="00527221" w:rsidRDefault="00A54C1E" w:rsidP="00395752">
            <w:pPr>
              <w:jc w:val="center"/>
              <w:rPr>
                <w:b/>
                <w:bCs/>
                <w:sz w:val="22"/>
                <w:szCs w:val="22"/>
              </w:rPr>
            </w:pPr>
            <w:r w:rsidRPr="00527221">
              <w:rPr>
                <w:b/>
                <w:bCs/>
              </w:rPr>
              <w:t>324</w:t>
            </w: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54C1E" w:rsidRPr="00527221" w:rsidRDefault="00A54C1E" w:rsidP="00395752">
            <w:pPr>
              <w:jc w:val="center"/>
              <w:rPr>
                <w:b/>
                <w:bCs/>
              </w:rPr>
            </w:pPr>
            <w:r w:rsidRPr="00527221">
              <w:rPr>
                <w:b/>
                <w:bCs/>
              </w:rPr>
              <w:t>4</w:t>
            </w:r>
          </w:p>
        </w:tc>
      </w:tr>
    </w:tbl>
    <w:p w:rsidR="000F6BDC" w:rsidRPr="00527221" w:rsidRDefault="000F6BDC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  <w:lang w:val="uk-UA" w:eastAsia="uk-UA"/>
        </w:rPr>
        <w:t xml:space="preserve">Практика </w:t>
      </w:r>
      <w:r w:rsidRPr="00527221">
        <w:rPr>
          <w:sz w:val="24"/>
          <w:szCs w:val="24"/>
        </w:rPr>
        <w:t>предусматривает следующие формы организации учебного процесса: кон</w:t>
      </w:r>
      <w:r w:rsidRPr="00527221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527221">
        <w:rPr>
          <w:sz w:val="24"/>
          <w:szCs w:val="24"/>
        </w:rPr>
        <w:softHyphen/>
        <w:t>обходимости).</w:t>
      </w: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Производственная практика может проводиться </w:t>
      </w:r>
      <w:r w:rsidR="009158B1" w:rsidRPr="00527221">
        <w:rPr>
          <w:sz w:val="24"/>
          <w:szCs w:val="24"/>
        </w:rPr>
        <w:t>в профильных организациях, имеющих договор о сотруд</w:t>
      </w:r>
      <w:r w:rsidR="009158B1" w:rsidRPr="00527221">
        <w:rPr>
          <w:sz w:val="24"/>
          <w:szCs w:val="24"/>
        </w:rPr>
        <w:softHyphen/>
        <w:t xml:space="preserve">ничестве с </w:t>
      </w:r>
      <w:r w:rsidR="00306E74" w:rsidRPr="00527221">
        <w:rPr>
          <w:sz w:val="24"/>
          <w:szCs w:val="24"/>
        </w:rPr>
        <w:t>А</w:t>
      </w:r>
      <w:r w:rsidR="009158B1" w:rsidRPr="00527221">
        <w:rPr>
          <w:sz w:val="24"/>
          <w:szCs w:val="24"/>
        </w:rPr>
        <w:t xml:space="preserve">кадемией, либо </w:t>
      </w:r>
      <w:r w:rsidRPr="00527221">
        <w:rPr>
          <w:sz w:val="24"/>
          <w:szCs w:val="24"/>
        </w:rPr>
        <w:t xml:space="preserve">в подразделении Омской гуманитарной </w:t>
      </w:r>
      <w:r w:rsidRPr="00527221">
        <w:rPr>
          <w:sz w:val="24"/>
          <w:szCs w:val="24"/>
        </w:rPr>
        <w:lastRenderedPageBreak/>
        <w:t xml:space="preserve">академии (на </w:t>
      </w:r>
      <w:r w:rsidR="009158B1" w:rsidRPr="00527221">
        <w:rPr>
          <w:sz w:val="24"/>
          <w:szCs w:val="24"/>
        </w:rPr>
        <w:t>выпускающей</w:t>
      </w:r>
      <w:r w:rsidRPr="00527221">
        <w:rPr>
          <w:sz w:val="24"/>
          <w:szCs w:val="24"/>
        </w:rPr>
        <w:t xml:space="preserve"> кафедре «</w:t>
      </w:r>
      <w:r w:rsidR="00BE6BF0" w:rsidRPr="00527221">
        <w:rPr>
          <w:sz w:val="24"/>
          <w:szCs w:val="24"/>
        </w:rPr>
        <w:t>Филологии, журналистики и массовых коммуникаций»</w:t>
      </w:r>
      <w:r w:rsidRPr="00527221">
        <w:rPr>
          <w:sz w:val="24"/>
          <w:szCs w:val="24"/>
        </w:rPr>
        <w:t xml:space="preserve">). </w:t>
      </w:r>
    </w:p>
    <w:p w:rsidR="000E3927" w:rsidRPr="00527221" w:rsidRDefault="000E3927" w:rsidP="000E392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527221">
        <w:rPr>
          <w:sz w:val="24"/>
          <w:szCs w:val="24"/>
        </w:rPr>
        <w:t>Ом</w:t>
      </w:r>
      <w:r w:rsidRPr="00527221">
        <w:rPr>
          <w:sz w:val="24"/>
          <w:szCs w:val="24"/>
        </w:rPr>
        <w:t xml:space="preserve">ГА и специалистами </w:t>
      </w:r>
      <w:r w:rsidR="009158B1" w:rsidRPr="00527221">
        <w:rPr>
          <w:sz w:val="24"/>
          <w:szCs w:val="24"/>
        </w:rPr>
        <w:t>профильных организаций</w:t>
      </w:r>
      <w:r w:rsidRPr="00527221">
        <w:rPr>
          <w:sz w:val="24"/>
          <w:szCs w:val="24"/>
        </w:rPr>
        <w:t>. Руководители практики назначаются приказом ректор</w:t>
      </w:r>
      <w:r w:rsidR="009158B1" w:rsidRPr="00527221">
        <w:rPr>
          <w:sz w:val="24"/>
          <w:szCs w:val="24"/>
        </w:rPr>
        <w:t>а</w:t>
      </w:r>
      <w:r w:rsidRPr="00527221">
        <w:rPr>
          <w:sz w:val="24"/>
          <w:szCs w:val="24"/>
        </w:rPr>
        <w:t xml:space="preserve">. </w:t>
      </w:r>
    </w:p>
    <w:p w:rsidR="000E3927" w:rsidRPr="00527221" w:rsidRDefault="000E3927" w:rsidP="002251D7">
      <w:pPr>
        <w:ind w:firstLine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Для решения общих ор</w:t>
      </w:r>
      <w:r w:rsidRPr="00527221">
        <w:rPr>
          <w:sz w:val="24"/>
          <w:szCs w:val="24"/>
        </w:rPr>
        <w:softHyphen/>
        <w:t xml:space="preserve">ганизационных вопросов руководителем практики </w:t>
      </w:r>
      <w:r w:rsidR="002251D7" w:rsidRPr="00527221">
        <w:rPr>
          <w:sz w:val="24"/>
          <w:szCs w:val="24"/>
        </w:rPr>
        <w:t xml:space="preserve">от ОмГА </w:t>
      </w:r>
      <w:r w:rsidRPr="00527221">
        <w:rPr>
          <w:sz w:val="24"/>
          <w:szCs w:val="24"/>
        </w:rPr>
        <w:t>прово</w:t>
      </w:r>
      <w:r w:rsidRPr="00527221">
        <w:rPr>
          <w:sz w:val="24"/>
          <w:szCs w:val="24"/>
        </w:rPr>
        <w:softHyphen/>
        <w:t>дятся конференции:</w:t>
      </w:r>
    </w:p>
    <w:p w:rsidR="000E3927" w:rsidRPr="00527221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527221">
        <w:rPr>
          <w:rFonts w:ascii="Times New Roman" w:hAnsi="Times New Roman"/>
          <w:sz w:val="24"/>
          <w:szCs w:val="24"/>
        </w:rPr>
        <w:t xml:space="preserve">конференция </w:t>
      </w:r>
      <w:r w:rsidRPr="00527221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527221">
        <w:rPr>
          <w:rFonts w:ascii="Times New Roman" w:hAnsi="Times New Roman"/>
          <w:sz w:val="24"/>
          <w:szCs w:val="24"/>
        </w:rPr>
        <w:t>руководителями практики</w:t>
      </w:r>
      <w:r w:rsidRPr="00527221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527221">
        <w:rPr>
          <w:rFonts w:ascii="Times New Roman" w:hAnsi="Times New Roman"/>
          <w:sz w:val="24"/>
          <w:szCs w:val="24"/>
        </w:rPr>
        <w:t>порядок</w:t>
      </w:r>
      <w:r w:rsidRPr="00527221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527221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Итогов</w:t>
      </w:r>
      <w:r w:rsidR="000E3927" w:rsidRPr="00527221">
        <w:rPr>
          <w:rFonts w:ascii="Times New Roman" w:hAnsi="Times New Roman"/>
          <w:sz w:val="24"/>
          <w:szCs w:val="24"/>
        </w:rPr>
        <w:t xml:space="preserve">ая </w:t>
      </w:r>
      <w:r w:rsidR="002251D7" w:rsidRPr="00527221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527221">
        <w:rPr>
          <w:rFonts w:ascii="Times New Roman" w:hAnsi="Times New Roman"/>
          <w:sz w:val="24"/>
          <w:szCs w:val="24"/>
        </w:rPr>
        <w:t>(</w:t>
      </w:r>
      <w:r w:rsidR="009158B1" w:rsidRPr="00527221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527221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527221" w:rsidRDefault="00BE2F1E" w:rsidP="00BE2F1E">
      <w:pPr>
        <w:ind w:left="360"/>
        <w:rPr>
          <w:sz w:val="24"/>
          <w:szCs w:val="24"/>
        </w:rPr>
      </w:pPr>
      <w:r w:rsidRPr="00527221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</w:t>
      </w:r>
      <w:r w:rsidRPr="00527221">
        <w:rPr>
          <w:rFonts w:ascii="Times New Roman" w:hAnsi="Times New Roman"/>
          <w:sz w:val="24"/>
          <w:szCs w:val="24"/>
        </w:rPr>
        <w:softHyphen/>
        <w:t>ными обучающимися);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527221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•</w:t>
      </w:r>
      <w:r w:rsidRPr="00527221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527221" w:rsidRDefault="002251D7" w:rsidP="00BE2F1E">
      <w:pPr>
        <w:ind w:left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527221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527221">
        <w:rPr>
          <w:rFonts w:ascii="Times New Roman" w:hAnsi="Times New Roman"/>
          <w:sz w:val="24"/>
          <w:szCs w:val="24"/>
        </w:rPr>
        <w:t xml:space="preserve"> </w:t>
      </w:r>
      <w:r w:rsidR="00BE2F1E" w:rsidRPr="00527221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527221">
        <w:rPr>
          <w:rFonts w:ascii="Times New Roman" w:hAnsi="Times New Roman"/>
          <w:sz w:val="24"/>
          <w:szCs w:val="24"/>
        </w:rPr>
        <w:t>.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527221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527221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D0167B" w:rsidRPr="00527221" w:rsidRDefault="002251D7" w:rsidP="00B56284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52722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56284" w:rsidRPr="00527221" w:rsidRDefault="00B56284" w:rsidP="00B56284">
      <w:pPr>
        <w:ind w:firstLine="360"/>
        <w:jc w:val="both"/>
        <w:rPr>
          <w:b/>
          <w:sz w:val="16"/>
          <w:szCs w:val="16"/>
        </w:rPr>
      </w:pPr>
      <w:r w:rsidRPr="00527221">
        <w:rPr>
          <w:b/>
          <w:sz w:val="16"/>
          <w:szCs w:val="16"/>
        </w:rPr>
        <w:t>* Примечания: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по индивидуальному учебному плану:</w:t>
      </w:r>
    </w:p>
    <w:p w:rsidR="00F1474D" w:rsidRPr="0074225A" w:rsidRDefault="00F1474D" w:rsidP="00F1474D">
      <w:pPr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74225A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</w:t>
      </w:r>
      <w:r w:rsidRPr="0074225A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</w:t>
      </w:r>
      <w:r w:rsidRPr="0074225A">
        <w:rPr>
          <w:sz w:val="16"/>
          <w:szCs w:val="16"/>
        </w:rPr>
        <w:softHyphen/>
        <w:t>ствии с ФГОС ВО (ускоренное обучение такого обучающегося по индивидуальному учеб</w:t>
      </w:r>
      <w:r w:rsidRPr="0074225A">
        <w:rPr>
          <w:sz w:val="16"/>
          <w:szCs w:val="16"/>
        </w:rPr>
        <w:softHyphen/>
        <w:t>ному плану в порядке, установленном локальным нормативным актом образовательной организации «</w:t>
      </w:r>
      <w:r w:rsidRPr="0074225A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  <w:r w:rsidRPr="0074225A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F1474D" w:rsidRPr="0074225A" w:rsidRDefault="00F1474D" w:rsidP="00F1474D">
      <w:pPr>
        <w:ind w:firstLine="360"/>
        <w:jc w:val="both"/>
        <w:rPr>
          <w:sz w:val="16"/>
          <w:szCs w:val="16"/>
        </w:rPr>
      </w:pPr>
      <w:r w:rsidRPr="0074225A">
        <w:rPr>
          <w:sz w:val="16"/>
          <w:szCs w:val="16"/>
        </w:rPr>
        <w:t>При разработке адаптированной образовательной программы в части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»), а для инвалидов - индивидуальной программы реабилитации инвалида в части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</w:t>
      </w:r>
      <w:r w:rsidRPr="0074225A">
        <w:rPr>
          <w:sz w:val="16"/>
          <w:szCs w:val="16"/>
        </w:rPr>
        <w:softHyphen/>
        <w:t>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74225A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74225A">
        <w:rPr>
          <w:sz w:val="16"/>
          <w:szCs w:val="16"/>
        </w:rPr>
        <w:softHyphen/>
        <w:t>навливает конкретное содержание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и условия организации и проведения конкретной практики для обучающихся с ограничен</w:t>
      </w:r>
      <w:r w:rsidRPr="0074225A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74225A">
        <w:rPr>
          <w:sz w:val="16"/>
          <w:szCs w:val="16"/>
        </w:rPr>
        <w:softHyphen/>
        <w:t>том конкретных нозологий).</w:t>
      </w:r>
    </w:p>
    <w:p w:rsidR="00F1474D" w:rsidRPr="0074225A" w:rsidRDefault="00F1474D" w:rsidP="00F1474D">
      <w:pPr>
        <w:ind w:firstLine="360"/>
        <w:jc w:val="both"/>
        <w:rPr>
          <w:b/>
          <w:sz w:val="16"/>
          <w:szCs w:val="16"/>
        </w:rPr>
      </w:pPr>
    </w:p>
    <w:p w:rsidR="00B56284" w:rsidRPr="00527221" w:rsidRDefault="00F1474D" w:rsidP="00F1474D">
      <w:pPr>
        <w:ind w:firstLine="360"/>
        <w:jc w:val="both"/>
        <w:rPr>
          <w:sz w:val="16"/>
          <w:szCs w:val="16"/>
        </w:rPr>
      </w:pPr>
      <w:r w:rsidRPr="0074225A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</w:t>
      </w:r>
      <w:r w:rsidRPr="0074225A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74225A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74225A">
        <w:rPr>
          <w:b/>
          <w:sz w:val="16"/>
          <w:szCs w:val="16"/>
        </w:rPr>
        <w:softHyphen/>
        <w:t>сении изменений в Федеральный закон «Об образовании в Российской Федерации»:</w:t>
      </w:r>
      <w:r w:rsidRPr="0074225A">
        <w:rPr>
          <w:sz w:val="16"/>
          <w:szCs w:val="16"/>
        </w:rPr>
        <w:t xml:space="preserve"> </w:t>
      </w:r>
      <w:r w:rsidRPr="0074225A">
        <w:rPr>
          <w:sz w:val="16"/>
          <w:szCs w:val="16"/>
        </w:rPr>
        <w:lastRenderedPageBreak/>
        <w:t>При разработке программы производственной практики (тип «</w:t>
      </w:r>
      <w:r w:rsidRPr="0074225A">
        <w:rPr>
          <w:b/>
          <w:sz w:val="16"/>
          <w:szCs w:val="16"/>
        </w:rPr>
        <w:t>Преддипломная практика</w:t>
      </w:r>
      <w:r w:rsidRPr="0074225A">
        <w:rPr>
          <w:sz w:val="16"/>
          <w:szCs w:val="16"/>
        </w:rPr>
        <w:t>») в соответст</w:t>
      </w:r>
      <w:r w:rsidRPr="0074225A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74225A">
        <w:rPr>
          <w:sz w:val="16"/>
          <w:szCs w:val="16"/>
        </w:rPr>
        <w:softHyphen/>
        <w:t>ного закона Российской Федерации от 29.12.2012 № 273-ФЗ «Об образовании в Россий</w:t>
      </w:r>
      <w:r w:rsidRPr="0074225A">
        <w:rPr>
          <w:sz w:val="16"/>
          <w:szCs w:val="16"/>
        </w:rPr>
        <w:softHyphen/>
        <w:t>ской Федерации»; Положения о практике обучающихся, осваивающих основные профес</w:t>
      </w:r>
      <w:r w:rsidRPr="0074225A">
        <w:rPr>
          <w:sz w:val="16"/>
          <w:szCs w:val="16"/>
        </w:rPr>
        <w:softHyphen/>
        <w:t>сиональные образовательные программы высшего образования, - объем практики в за</w:t>
      </w:r>
      <w:r w:rsidRPr="0074225A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74225A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74225A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74225A">
        <w:rPr>
          <w:sz w:val="16"/>
          <w:szCs w:val="16"/>
        </w:rPr>
        <w:softHyphen/>
        <w:t>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</w:t>
      </w:r>
      <w:r w:rsidRPr="0074225A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</w:t>
      </w:r>
      <w:r>
        <w:rPr>
          <w:sz w:val="16"/>
          <w:szCs w:val="16"/>
        </w:rPr>
        <w:t xml:space="preserve"> </w:t>
      </w:r>
      <w:r w:rsidR="00935E4B" w:rsidRPr="00527221">
        <w:rPr>
          <w:rFonts w:eastAsia="Courier New"/>
          <w:b/>
          <w:sz w:val="16"/>
          <w:szCs w:val="16"/>
          <w:lang w:bidi="ru-RU"/>
        </w:rPr>
        <w:t>45.03.01 Филология</w:t>
      </w:r>
      <w:r w:rsidR="00BE6BF0" w:rsidRPr="00527221">
        <w:rPr>
          <w:rFonts w:eastAsia="Courier New"/>
          <w:b/>
          <w:sz w:val="16"/>
          <w:szCs w:val="16"/>
          <w:lang w:bidi="ru-RU"/>
        </w:rPr>
        <w:t xml:space="preserve"> </w:t>
      </w:r>
      <w:r w:rsidR="00B56284" w:rsidRPr="00527221">
        <w:rPr>
          <w:rFonts w:eastAsia="Courier New"/>
          <w:sz w:val="16"/>
          <w:szCs w:val="16"/>
          <w:lang w:bidi="ru-RU"/>
        </w:rPr>
        <w:t xml:space="preserve">(уровень бакалавриата), </w:t>
      </w:r>
      <w:r w:rsidR="00B56284" w:rsidRPr="00527221">
        <w:rPr>
          <w:sz w:val="16"/>
          <w:szCs w:val="16"/>
        </w:rPr>
        <w:t xml:space="preserve">направленность (профиль) программы </w:t>
      </w:r>
      <w:r w:rsidR="00935E4B" w:rsidRPr="00527221">
        <w:rPr>
          <w:sz w:val="16"/>
          <w:szCs w:val="16"/>
        </w:rPr>
        <w:t>«</w:t>
      </w:r>
      <w:r w:rsidR="00935E4B" w:rsidRPr="00686A79">
        <w:rPr>
          <w:b/>
          <w:sz w:val="16"/>
          <w:szCs w:val="16"/>
        </w:rPr>
        <w:t>Зарубежная филология (английский язык и литература)</w:t>
      </w:r>
      <w:r w:rsidR="00935E4B" w:rsidRPr="00527221">
        <w:rPr>
          <w:sz w:val="16"/>
          <w:szCs w:val="16"/>
        </w:rPr>
        <w:t>»</w:t>
      </w:r>
      <w:r w:rsidR="00B56284" w:rsidRPr="00527221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56284" w:rsidRPr="00527221" w:rsidRDefault="00B56284" w:rsidP="00D0167B">
      <w:pPr>
        <w:jc w:val="both"/>
        <w:rPr>
          <w:sz w:val="24"/>
          <w:szCs w:val="24"/>
        </w:rPr>
      </w:pPr>
    </w:p>
    <w:p w:rsidR="009754DA" w:rsidRPr="00527221" w:rsidRDefault="00554386" w:rsidP="000E3927">
      <w:pPr>
        <w:ind w:firstLine="360"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6. Указание форм отчетности по практи</w:t>
      </w:r>
      <w:r w:rsidR="00B70393">
        <w:rPr>
          <w:b/>
          <w:sz w:val="24"/>
          <w:szCs w:val="24"/>
        </w:rPr>
        <w:t>ческой подготовки</w:t>
      </w:r>
    </w:p>
    <w:p w:rsidR="009158B1" w:rsidRPr="00527221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527221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527221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527221">
        <w:rPr>
          <w:bCs/>
          <w:caps/>
          <w:sz w:val="24"/>
          <w:szCs w:val="24"/>
        </w:rPr>
        <w:t>(</w:t>
      </w:r>
      <w:r w:rsidR="00867551" w:rsidRPr="00527221">
        <w:rPr>
          <w:sz w:val="24"/>
          <w:szCs w:val="24"/>
        </w:rPr>
        <w:t>преддипломная практика</w:t>
      </w:r>
      <w:r w:rsidRPr="00527221">
        <w:rPr>
          <w:bCs/>
          <w:caps/>
          <w:sz w:val="24"/>
          <w:szCs w:val="24"/>
        </w:rPr>
        <w:t xml:space="preserve">) </w:t>
      </w:r>
      <w:r w:rsidRPr="0052722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527221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527221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1)  Титульный лист (Приложение </w:t>
      </w:r>
      <w:r w:rsidR="00383FA7" w:rsidRPr="00527221">
        <w:rPr>
          <w:sz w:val="24"/>
          <w:szCs w:val="24"/>
        </w:rPr>
        <w:t>А</w:t>
      </w:r>
      <w:r w:rsidRPr="00527221">
        <w:rPr>
          <w:sz w:val="24"/>
          <w:szCs w:val="24"/>
        </w:rPr>
        <w:t xml:space="preserve">). </w:t>
      </w:r>
    </w:p>
    <w:p w:rsidR="00BE2F1E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2) Задание на практику (Приложение </w:t>
      </w:r>
      <w:r w:rsidR="00383FA7" w:rsidRPr="00527221">
        <w:rPr>
          <w:sz w:val="24"/>
          <w:szCs w:val="24"/>
        </w:rPr>
        <w:t>Б</w:t>
      </w:r>
      <w:r w:rsidRPr="00527221">
        <w:rPr>
          <w:sz w:val="24"/>
          <w:szCs w:val="24"/>
        </w:rPr>
        <w:t xml:space="preserve">). </w:t>
      </w:r>
    </w:p>
    <w:p w:rsidR="002251D7" w:rsidRPr="00527221" w:rsidRDefault="002251D7" w:rsidP="00BE2F1E">
      <w:pPr>
        <w:ind w:firstLine="708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527221">
        <w:rPr>
          <w:sz w:val="24"/>
          <w:szCs w:val="24"/>
        </w:rPr>
        <w:t>В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5) Описание рабочего места.</w:t>
      </w:r>
    </w:p>
    <w:p w:rsidR="002251D7" w:rsidRPr="00527221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</w:t>
      </w:r>
      <w:r w:rsidR="00BE2F1E" w:rsidRPr="00527221">
        <w:rPr>
          <w:sz w:val="24"/>
          <w:szCs w:val="24"/>
        </w:rPr>
        <w:t>б</w:t>
      </w:r>
      <w:r w:rsidRPr="00527221">
        <w:rPr>
          <w:sz w:val="24"/>
          <w:szCs w:val="24"/>
        </w:rPr>
        <w:t xml:space="preserve"> </w:t>
      </w:r>
      <w:r w:rsidR="00BE2F1E" w:rsidRPr="00527221">
        <w:rPr>
          <w:sz w:val="24"/>
          <w:szCs w:val="24"/>
        </w:rPr>
        <w:t>организации</w:t>
      </w:r>
      <w:r w:rsidRPr="00527221">
        <w:rPr>
          <w:sz w:val="24"/>
          <w:szCs w:val="24"/>
        </w:rPr>
        <w:t xml:space="preserve">, на </w:t>
      </w:r>
      <w:r w:rsidR="00BE2F1E" w:rsidRPr="00527221">
        <w:rPr>
          <w:sz w:val="24"/>
          <w:szCs w:val="24"/>
        </w:rPr>
        <w:t xml:space="preserve">базе </w:t>
      </w:r>
      <w:r w:rsidRPr="00527221">
        <w:rPr>
          <w:sz w:val="24"/>
          <w:szCs w:val="24"/>
        </w:rPr>
        <w:t>которо</w:t>
      </w:r>
      <w:r w:rsidR="00BE2F1E" w:rsidRPr="00527221">
        <w:rPr>
          <w:sz w:val="24"/>
          <w:szCs w:val="24"/>
        </w:rPr>
        <w:t>й</w:t>
      </w:r>
      <w:r w:rsidRPr="00527221">
        <w:rPr>
          <w:sz w:val="24"/>
          <w:szCs w:val="24"/>
        </w:rPr>
        <w:t xml:space="preserve"> проходила практика: </w:t>
      </w:r>
      <w:r w:rsidR="00BE2F1E" w:rsidRPr="00527221">
        <w:rPr>
          <w:sz w:val="24"/>
          <w:szCs w:val="24"/>
        </w:rPr>
        <w:t>организационная форма</w:t>
      </w:r>
      <w:r w:rsidRPr="00527221">
        <w:rPr>
          <w:sz w:val="24"/>
          <w:szCs w:val="24"/>
        </w:rPr>
        <w:t xml:space="preserve">, структура </w:t>
      </w:r>
      <w:r w:rsidR="00BE2F1E" w:rsidRPr="00527221">
        <w:rPr>
          <w:sz w:val="24"/>
          <w:szCs w:val="24"/>
        </w:rPr>
        <w:t>организации</w:t>
      </w:r>
      <w:r w:rsidRPr="00527221">
        <w:rPr>
          <w:sz w:val="24"/>
          <w:szCs w:val="24"/>
        </w:rPr>
        <w:t>, взаимодействие е</w:t>
      </w:r>
      <w:r w:rsidR="00BE2F1E" w:rsidRPr="00527221">
        <w:rPr>
          <w:sz w:val="24"/>
          <w:szCs w:val="24"/>
        </w:rPr>
        <w:t>ё</w:t>
      </w:r>
      <w:r w:rsidRPr="00527221">
        <w:rPr>
          <w:sz w:val="24"/>
          <w:szCs w:val="24"/>
        </w:rPr>
        <w:t xml:space="preserve"> </w:t>
      </w:r>
      <w:r w:rsidR="00BE2F1E" w:rsidRPr="00527221">
        <w:rPr>
          <w:sz w:val="24"/>
          <w:szCs w:val="24"/>
        </w:rPr>
        <w:t>подразделений</w:t>
      </w:r>
      <w:r w:rsidRPr="00527221">
        <w:rPr>
          <w:sz w:val="24"/>
          <w:szCs w:val="24"/>
        </w:rPr>
        <w:t>, профиль деятельности, решаемые задачи.</w:t>
      </w:r>
    </w:p>
    <w:p w:rsidR="00867551" w:rsidRPr="00527221" w:rsidRDefault="002251D7" w:rsidP="00AE6C40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6) Основная часть отчета (</w:t>
      </w:r>
      <w:r w:rsidR="00903A28" w:rsidRPr="00527221">
        <w:rPr>
          <w:sz w:val="24"/>
          <w:szCs w:val="24"/>
        </w:rPr>
        <w:t xml:space="preserve">научно-исследовательская, </w:t>
      </w:r>
      <w:r w:rsidR="00AE6C40" w:rsidRPr="00527221">
        <w:rPr>
          <w:sz w:val="24"/>
          <w:szCs w:val="24"/>
        </w:rPr>
        <w:t xml:space="preserve">методологическая; </w:t>
      </w:r>
      <w:r w:rsidR="00BE6BF0" w:rsidRPr="00527221">
        <w:rPr>
          <w:sz w:val="24"/>
          <w:szCs w:val="24"/>
        </w:rPr>
        <w:t>переводческая</w:t>
      </w:r>
      <w:r w:rsidRPr="00527221">
        <w:rPr>
          <w:sz w:val="24"/>
          <w:szCs w:val="24"/>
        </w:rPr>
        <w:t>). В этой части отчета необходимо подробно показать, каким образом студент решал поставленн</w:t>
      </w:r>
      <w:r w:rsidR="00BE2F1E" w:rsidRPr="00527221">
        <w:rPr>
          <w:sz w:val="24"/>
          <w:szCs w:val="24"/>
        </w:rPr>
        <w:t>ые</w:t>
      </w:r>
      <w:r w:rsidRPr="00527221">
        <w:rPr>
          <w:sz w:val="24"/>
          <w:szCs w:val="24"/>
        </w:rPr>
        <w:t xml:space="preserve"> перед ним задач</w:t>
      </w:r>
      <w:r w:rsidR="00BE2F1E" w:rsidRPr="00527221">
        <w:rPr>
          <w:sz w:val="24"/>
          <w:szCs w:val="24"/>
        </w:rPr>
        <w:t>и</w:t>
      </w:r>
      <w:r w:rsidRPr="00527221">
        <w:rPr>
          <w:sz w:val="24"/>
          <w:szCs w:val="24"/>
        </w:rPr>
        <w:t>, в каких работах участвовал, и какое оборудование (и/или программное обеспечение)</w:t>
      </w:r>
      <w:r w:rsidR="00903A28" w:rsidRPr="00527221">
        <w:rPr>
          <w:sz w:val="24"/>
          <w:szCs w:val="24"/>
        </w:rPr>
        <w:t>, какие источники</w:t>
      </w:r>
      <w:r w:rsidRPr="00527221">
        <w:rPr>
          <w:sz w:val="24"/>
          <w:szCs w:val="24"/>
        </w:rPr>
        <w:t xml:space="preserve"> при этом использовал.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8) Список использованных источников.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527221" w:rsidRDefault="002251D7" w:rsidP="002251D7">
      <w:pPr>
        <w:ind w:firstLine="545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10) Дневник практики (Приложение </w:t>
      </w:r>
      <w:r w:rsidR="00383FA7" w:rsidRPr="00527221">
        <w:rPr>
          <w:sz w:val="24"/>
          <w:szCs w:val="24"/>
        </w:rPr>
        <w:t>Г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ind w:firstLine="545"/>
        <w:rPr>
          <w:sz w:val="24"/>
          <w:szCs w:val="24"/>
        </w:rPr>
      </w:pPr>
      <w:r w:rsidRPr="00527221">
        <w:rPr>
          <w:sz w:val="24"/>
          <w:szCs w:val="24"/>
        </w:rPr>
        <w:t>11) Отзыв-характеристика руководителя практики от пр</w:t>
      </w:r>
      <w:r w:rsidR="00BE2F1E" w:rsidRPr="00527221">
        <w:rPr>
          <w:sz w:val="24"/>
          <w:szCs w:val="24"/>
        </w:rPr>
        <w:t>офильной</w:t>
      </w:r>
      <w:r w:rsidRPr="00527221">
        <w:rPr>
          <w:sz w:val="24"/>
          <w:szCs w:val="24"/>
        </w:rPr>
        <w:t xml:space="preserve"> организации (Приложение </w:t>
      </w:r>
      <w:r w:rsidR="00383FA7" w:rsidRPr="00527221">
        <w:rPr>
          <w:sz w:val="24"/>
          <w:szCs w:val="24"/>
        </w:rPr>
        <w:t>Д</w:t>
      </w:r>
      <w:r w:rsidRPr="00527221">
        <w:rPr>
          <w:sz w:val="24"/>
          <w:szCs w:val="24"/>
        </w:rPr>
        <w:t>).</w:t>
      </w:r>
    </w:p>
    <w:p w:rsidR="002251D7" w:rsidRPr="0052722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527221" w:rsidRDefault="002251D7" w:rsidP="002251D7">
      <w:pPr>
        <w:pStyle w:val="20"/>
        <w:spacing w:after="0" w:line="240" w:lineRule="auto"/>
        <w:ind w:left="0" w:firstLine="708"/>
        <w:jc w:val="both"/>
      </w:pPr>
      <w:r w:rsidRPr="00527221">
        <w:t xml:space="preserve">Отчет о прохождении практики должен </w:t>
      </w:r>
      <w:r w:rsidR="00BE2F1E" w:rsidRPr="00527221">
        <w:t>включать в себя</w:t>
      </w:r>
      <w:r w:rsidRPr="00527221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527221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2E0B0F" w:rsidRPr="00527221">
        <w:rPr>
          <w:rFonts w:ascii="Times New Roman" w:hAnsi="Times New Roman" w:cs="Times New Roman"/>
          <w:sz w:val="24"/>
          <w:szCs w:val="24"/>
        </w:rPr>
        <w:t>образовательной организации (бюро переводов и др.)</w:t>
      </w:r>
      <w:r w:rsidRPr="00527221">
        <w:rPr>
          <w:rFonts w:ascii="Times New Roman" w:hAnsi="Times New Roman" w:cs="Times New Roman"/>
          <w:sz w:val="24"/>
          <w:szCs w:val="24"/>
        </w:rPr>
        <w:t>;</w:t>
      </w:r>
    </w:p>
    <w:p w:rsidR="002E0B0F" w:rsidRPr="00527221" w:rsidRDefault="00D27E5C" w:rsidP="002E0B0F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lastRenderedPageBreak/>
        <w:t xml:space="preserve">– организационную структуру </w:t>
      </w:r>
      <w:r w:rsidR="002E0B0F" w:rsidRPr="00527221">
        <w:rPr>
          <w:rFonts w:ascii="Times New Roman" w:hAnsi="Times New Roman" w:cs="Times New Roman"/>
          <w:sz w:val="24"/>
          <w:szCs w:val="24"/>
        </w:rPr>
        <w:t>образовательной организации (бюро переводов и др.);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BE6BF0" w:rsidRPr="00527221">
        <w:rPr>
          <w:rFonts w:ascii="Times New Roman" w:hAnsi="Times New Roman" w:cs="Times New Roman"/>
          <w:sz w:val="24"/>
          <w:szCs w:val="24"/>
        </w:rPr>
        <w:t xml:space="preserve">и роли </w:t>
      </w:r>
      <w:r w:rsidRPr="00527221">
        <w:rPr>
          <w:rFonts w:ascii="Times New Roman" w:hAnsi="Times New Roman" w:cs="Times New Roman"/>
          <w:sz w:val="24"/>
          <w:szCs w:val="24"/>
        </w:rPr>
        <w:t>отдела</w:t>
      </w:r>
      <w:r w:rsidR="00BE6BF0" w:rsidRPr="00527221">
        <w:rPr>
          <w:rFonts w:ascii="Times New Roman" w:hAnsi="Times New Roman" w:cs="Times New Roman"/>
          <w:sz w:val="24"/>
          <w:szCs w:val="24"/>
        </w:rPr>
        <w:t>, кафедры, подразделения и т.д</w:t>
      </w:r>
      <w:r w:rsidRPr="00527221">
        <w:rPr>
          <w:rFonts w:ascii="Times New Roman" w:hAnsi="Times New Roman" w:cs="Times New Roman"/>
          <w:sz w:val="24"/>
          <w:szCs w:val="24"/>
        </w:rPr>
        <w:t xml:space="preserve"> в </w:t>
      </w:r>
      <w:r w:rsidR="00301BDA" w:rsidRPr="00527221">
        <w:rPr>
          <w:rFonts w:ascii="Times New Roman" w:hAnsi="Times New Roman" w:cs="Times New Roman"/>
          <w:sz w:val="24"/>
          <w:szCs w:val="24"/>
        </w:rPr>
        <w:t>организации</w:t>
      </w:r>
      <w:r w:rsidRPr="00527221">
        <w:rPr>
          <w:rFonts w:ascii="Times New Roman" w:hAnsi="Times New Roman" w:cs="Times New Roman"/>
          <w:sz w:val="24"/>
          <w:szCs w:val="24"/>
        </w:rPr>
        <w:t>;</w:t>
      </w:r>
    </w:p>
    <w:p w:rsidR="00AE6C40" w:rsidRPr="00527221" w:rsidRDefault="00D27E5C" w:rsidP="00AE6C40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</w:t>
      </w:r>
      <w:r w:rsidR="00AE6C40" w:rsidRPr="00527221">
        <w:rPr>
          <w:rFonts w:ascii="Times New Roman" w:hAnsi="Times New Roman" w:cs="Times New Roman"/>
          <w:sz w:val="24"/>
          <w:szCs w:val="24"/>
        </w:rPr>
        <w:t>. Необходимо представить: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текст написанного фрагмента выпускной квалификационной работы либо первичный вариант всей работы (в соответствии с планом практики);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конспекты, рецензии, подготовленные за время практики, на основе которых написана реферативная часть квалификационного сочинения;</w:t>
      </w:r>
    </w:p>
    <w:p w:rsidR="00AE6C40" w:rsidRPr="00527221" w:rsidRDefault="00AE6C40" w:rsidP="002711C6">
      <w:pPr>
        <w:numPr>
          <w:ilvl w:val="0"/>
          <w:numId w:val="10"/>
        </w:num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картотеку языкового материала, послужившего основой для соответствующей исследовательской части дипломного сочинения.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527221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К отчету </w:t>
      </w:r>
      <w:r w:rsidR="00D33C2D" w:rsidRPr="00527221">
        <w:rPr>
          <w:sz w:val="24"/>
          <w:szCs w:val="24"/>
        </w:rPr>
        <w:t xml:space="preserve">о прохождении практики </w:t>
      </w:r>
      <w:r w:rsidRPr="00527221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527221">
        <w:rPr>
          <w:sz w:val="24"/>
          <w:szCs w:val="24"/>
        </w:rPr>
        <w:t>, в которой проводилась практика</w:t>
      </w:r>
      <w:r w:rsidRPr="00527221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527221">
        <w:rPr>
          <w:sz w:val="24"/>
          <w:szCs w:val="24"/>
        </w:rPr>
        <w:t>о выполненных практикантом видах работ в период прохождения пра</w:t>
      </w:r>
      <w:r w:rsidRPr="00527221">
        <w:rPr>
          <w:sz w:val="24"/>
          <w:szCs w:val="24"/>
        </w:rPr>
        <w:t xml:space="preserve">ктики. </w:t>
      </w:r>
    </w:p>
    <w:p w:rsidR="00D27E5C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527221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527221">
        <w:rPr>
          <w:sz w:val="24"/>
          <w:szCs w:val="24"/>
        </w:rPr>
        <w:t>.</w:t>
      </w:r>
    </w:p>
    <w:p w:rsidR="00D27E5C" w:rsidRPr="00527221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527221">
        <w:rPr>
          <w:sz w:val="24"/>
          <w:szCs w:val="24"/>
        </w:rPr>
        <w:t xml:space="preserve">профильной </w:t>
      </w:r>
      <w:r w:rsidRPr="00527221">
        <w:rPr>
          <w:sz w:val="24"/>
          <w:szCs w:val="24"/>
        </w:rPr>
        <w:t xml:space="preserve">организации. Отзыв содержит </w:t>
      </w:r>
      <w:r w:rsidR="00F36C60" w:rsidRPr="00527221">
        <w:rPr>
          <w:sz w:val="24"/>
          <w:szCs w:val="24"/>
          <w:shd w:val="clear" w:color="auto" w:fill="FFFFFF"/>
        </w:rPr>
        <w:t>рекомендуемую оценку</w:t>
      </w:r>
      <w:r w:rsidR="00F36C60" w:rsidRPr="00527221">
        <w:rPr>
          <w:sz w:val="27"/>
          <w:szCs w:val="27"/>
          <w:shd w:val="clear" w:color="auto" w:fill="FFFFFF"/>
        </w:rPr>
        <w:t xml:space="preserve"> </w:t>
      </w:r>
      <w:r w:rsidRPr="0052722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527221" w:rsidRDefault="002251D7" w:rsidP="002251D7">
      <w:pPr>
        <w:ind w:firstLine="708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52722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52722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527221">
        <w:rPr>
          <w:sz w:val="24"/>
          <w:szCs w:val="24"/>
        </w:rPr>
        <w:softHyphen/>
        <w:t>ные им в процессе всей работы;</w:t>
      </w:r>
    </w:p>
    <w:p w:rsidR="002251D7" w:rsidRPr="00527221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52722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24773" w:rsidRPr="00527221" w:rsidRDefault="00224773" w:rsidP="00686A7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527221" w:rsidRDefault="00686A7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52722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527221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527221">
        <w:rPr>
          <w:b/>
          <w:sz w:val="24"/>
          <w:szCs w:val="24"/>
        </w:rPr>
        <w:t>Перечень учебной литературы</w:t>
      </w:r>
    </w:p>
    <w:p w:rsidR="00AE6C40" w:rsidRPr="00527221" w:rsidRDefault="00AE6C40" w:rsidP="00AE6C40">
      <w:pPr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Основная</w:t>
      </w:r>
    </w:p>
    <w:p w:rsidR="00AE6C40" w:rsidRPr="00527221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Фортунатов, Ф. Ф. </w:t>
      </w:r>
      <w:r w:rsidRPr="007E36B5">
        <w:rPr>
          <w:sz w:val="24"/>
          <w:szCs w:val="24"/>
        </w:rPr>
        <w:t>Сравнительная морфология индоевропейских языков / Ф. Ф. Фортунатов. — Москва : Издательство Юрайт, 2018. — 176 с. — (Антология мысли). — ISBN 978-5-534-02953-6. — Текст : электронный // ЭБС Юрайт [сайт]. — URL: </w:t>
      </w:r>
      <w:hyperlink r:id="rId8" w:history="1">
        <w:r w:rsidR="007444BB">
          <w:rPr>
            <w:rStyle w:val="a8"/>
            <w:sz w:val="24"/>
            <w:szCs w:val="24"/>
          </w:rPr>
          <w:t>https://www.biblio-online.ru/bcode/414998  </w:t>
        </w:r>
      </w:hyperlink>
      <w:r w:rsidRPr="007E36B5">
        <w:rPr>
          <w:sz w:val="24"/>
          <w:szCs w:val="24"/>
        </w:rPr>
        <w:t> </w:t>
      </w:r>
    </w:p>
    <w:p w:rsidR="007E36B5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Богородицкий, В. А. </w:t>
      </w:r>
      <w:r w:rsidRPr="007E36B5">
        <w:rPr>
          <w:sz w:val="24"/>
          <w:szCs w:val="24"/>
        </w:rPr>
        <w:t>Введение в изучение современных романских и германских языков / В. А. Богородицкий. — Москва : Издательство Юрайт, 2018. — 182 с. — (Антология мысли). — ISBN 978-5-534-03418-9. — Текст : электронный // ЭБС Юрайт [сайт]. — URL: </w:t>
      </w:r>
      <w:hyperlink r:id="rId9" w:history="1">
        <w:r w:rsidR="007444BB">
          <w:rPr>
            <w:rStyle w:val="a8"/>
            <w:sz w:val="24"/>
            <w:szCs w:val="24"/>
          </w:rPr>
          <w:t>https://www.biblio-online.ru/bcode/415763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7E36B5" w:rsidP="002711C6">
      <w:pPr>
        <w:numPr>
          <w:ilvl w:val="0"/>
          <w:numId w:val="11"/>
        </w:numPr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Кабакчи, В. В. </w:t>
      </w:r>
      <w:r w:rsidRPr="007E36B5">
        <w:rPr>
          <w:sz w:val="24"/>
          <w:szCs w:val="24"/>
        </w:rPr>
        <w:t xml:space="preserve">Введение в интерлингвокультурологию : учебное пособие для вузов / В. В. Кабакчи, Е. В. Белоглазова. — 2-е изд., испр. и доп. — Москва : Издательство Юрайт, 2018. — 251 с. — (Авторский учебник). — ISBN 978-5-534-03301-4. — Текст : </w:t>
      </w:r>
      <w:r w:rsidRPr="007E36B5">
        <w:rPr>
          <w:sz w:val="24"/>
          <w:szCs w:val="24"/>
        </w:rPr>
        <w:lastRenderedPageBreak/>
        <w:t>электронный // ЭБС Юрайт [сайт]. — URL: </w:t>
      </w:r>
      <w:hyperlink r:id="rId10" w:history="1">
        <w:r w:rsidR="007444BB">
          <w:rPr>
            <w:rStyle w:val="a8"/>
            <w:sz w:val="24"/>
            <w:szCs w:val="24"/>
          </w:rPr>
          <w:t>https://www.biblio-online.ru/bcode/415267  </w:t>
        </w:r>
      </w:hyperlink>
      <w:r w:rsidRPr="007E36B5">
        <w:rPr>
          <w:sz w:val="24"/>
          <w:szCs w:val="24"/>
        </w:rPr>
        <w:t> </w:t>
      </w:r>
    </w:p>
    <w:p w:rsidR="007E36B5" w:rsidRPr="007E36B5" w:rsidRDefault="007E36B5" w:rsidP="007E36B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E36B5">
        <w:rPr>
          <w:i/>
          <w:iCs/>
          <w:sz w:val="24"/>
          <w:szCs w:val="24"/>
        </w:rPr>
        <w:t>Минералова, И. Г. </w:t>
      </w:r>
      <w:r w:rsidRPr="007E36B5">
        <w:rPr>
          <w:sz w:val="24"/>
          <w:szCs w:val="24"/>
        </w:rPr>
        <w:t>Основы филологической работы с текстом. Анализ художественного произведения : учебное пособие для академического бакалавриата / И. Г. Минералова. — 2-е изд., перераб. и доп. — Москва : Издательство Юрайт, 2018. — 250 с. — (Университеты России). — ISBN 978-5-534-01865-3. — Текст : электронный // ЭБС Юрайт [сайт]. — URL: </w:t>
      </w:r>
      <w:hyperlink r:id="rId11" w:history="1">
        <w:r w:rsidR="007444BB">
          <w:rPr>
            <w:rStyle w:val="a8"/>
            <w:sz w:val="24"/>
            <w:szCs w:val="24"/>
          </w:rPr>
          <w:t>https://www.biblio-online.ru/bcode/414532  </w:t>
        </w:r>
      </w:hyperlink>
      <w:r w:rsidRPr="007E36B5">
        <w:rPr>
          <w:sz w:val="24"/>
          <w:szCs w:val="24"/>
        </w:rPr>
        <w:t> </w:t>
      </w:r>
    </w:p>
    <w:p w:rsidR="00E41CD8" w:rsidRPr="007E36B5" w:rsidRDefault="007E36B5" w:rsidP="007E36B5">
      <w:pPr>
        <w:numPr>
          <w:ilvl w:val="0"/>
          <w:numId w:val="11"/>
        </w:numPr>
        <w:jc w:val="both"/>
        <w:rPr>
          <w:b/>
          <w:sz w:val="24"/>
          <w:szCs w:val="24"/>
        </w:rPr>
      </w:pPr>
      <w:r w:rsidRPr="007E36B5">
        <w:rPr>
          <w:i/>
          <w:iCs/>
          <w:sz w:val="24"/>
          <w:szCs w:val="24"/>
        </w:rPr>
        <w:t>Штайн, К. Э. </w:t>
      </w:r>
      <w:r w:rsidRPr="007E36B5">
        <w:rPr>
          <w:sz w:val="24"/>
          <w:szCs w:val="24"/>
        </w:rPr>
        <w:t>История филологии : учебник для бакалавриата и магистратуры / К. Э. Штайн, Д. И. Петренко. — Москва : Издательство Юрайт, 2018. — 270 с. — (Бакалавр и магистр. Академический курс). — ISBN 978-5-534-02539-2. — Текст : электронный // ЭБС Юрайт [сайт]. — URL: </w:t>
      </w:r>
      <w:hyperlink r:id="rId12" w:history="1">
        <w:r w:rsidR="007444BB">
          <w:rPr>
            <w:rStyle w:val="a8"/>
            <w:sz w:val="24"/>
            <w:szCs w:val="24"/>
          </w:rPr>
          <w:t>https://www.biblio-online.ru/bcode/414481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AE6C40" w:rsidP="00AE6C40">
      <w:pPr>
        <w:ind w:left="360"/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Дополнительная</w:t>
      </w:r>
    </w:p>
    <w:p w:rsidR="002E59CD" w:rsidRPr="00527221" w:rsidRDefault="002E59CD" w:rsidP="002711C6">
      <w:pPr>
        <w:numPr>
          <w:ilvl w:val="0"/>
          <w:numId w:val="8"/>
        </w:numPr>
        <w:jc w:val="both"/>
        <w:rPr>
          <w:b/>
          <w:sz w:val="24"/>
          <w:szCs w:val="24"/>
        </w:rPr>
      </w:pPr>
      <w:r w:rsidRPr="00527221">
        <w:rPr>
          <w:sz w:val="24"/>
          <w:szCs w:val="24"/>
          <w:shd w:val="clear" w:color="auto" w:fill="FCFCFC"/>
        </w:rPr>
        <w:t>Попов А.И. Инновационные образовательные технологии творческого развития студентов. Педагогическая практика [Электронный ресурс]: учебное пособие/ Попов А.И.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Электрон. текстовые данные.— Тамбов: Тамбовский государственный технический университет, ЭБС АСВ, 2013.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80 c.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  <w:shd w:val="clear" w:color="auto" w:fill="FCFCFC"/>
        </w:rPr>
        <w:t xml:space="preserve"> </w:t>
      </w:r>
      <w:hyperlink r:id="rId13" w:history="1">
        <w:r w:rsidR="007444BB">
          <w:rPr>
            <w:rStyle w:val="a8"/>
            <w:sz w:val="24"/>
            <w:szCs w:val="24"/>
            <w:shd w:val="clear" w:color="auto" w:fill="FCFCFC"/>
          </w:rPr>
          <w:t>http://www.iprbookshop.ru/63848.html..</w:t>
        </w:r>
      </w:hyperlink>
      <w:r w:rsidRPr="00527221">
        <w:rPr>
          <w:sz w:val="24"/>
          <w:szCs w:val="24"/>
          <w:shd w:val="clear" w:color="auto" w:fill="FCFCFC"/>
        </w:rPr>
        <w:t>.</w:t>
      </w:r>
    </w:p>
    <w:p w:rsidR="00AE6C40" w:rsidRPr="00527221" w:rsidRDefault="00AE6C40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Практика английского языка [Электронный ресурс]: учебно-методические материалы для подготовки студентов к преподаванию английского языка в школе/ И.А. Иванова [и др.].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Электрон. текстовые данные.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Волгоград: Волгоградский государственный социально-педагогический университет, 2015.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494 c.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</w:rPr>
        <w:t xml:space="preserve"> </w:t>
      </w:r>
      <w:hyperlink r:id="rId14" w:history="1">
        <w:r w:rsidR="007444BB">
          <w:rPr>
            <w:rStyle w:val="a8"/>
            <w:sz w:val="24"/>
            <w:szCs w:val="24"/>
          </w:rPr>
          <w:t>http://www.iprbookshop.ru/35195.html..</w:t>
        </w:r>
      </w:hyperlink>
      <w:r w:rsidRPr="00527221">
        <w:rPr>
          <w:sz w:val="24"/>
          <w:szCs w:val="24"/>
        </w:rPr>
        <w:t>.</w:t>
      </w:r>
    </w:p>
    <w:p w:rsidR="00AE6C40" w:rsidRPr="00527221" w:rsidRDefault="00AE6C40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  <w:shd w:val="clear" w:color="auto" w:fill="FCFCFC"/>
        </w:rPr>
        <w:t>Актуальные проблемы лингвистики и методики преподавания иностранных языков [Электронный ресурс]: материалы международной научно-практической конференции (Омск, 27 марта 2015 г.)/ Н.Ю. Абрамовская [и др.].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Электрон. текстовые данные.— Омск: Омская юридическая академия, 2016.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112 c.</w:t>
      </w:r>
      <w:r w:rsidR="00E41CD8">
        <w:rPr>
          <w:sz w:val="24"/>
          <w:szCs w:val="24"/>
          <w:shd w:val="clear" w:color="auto" w:fill="FCFCFC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  <w:shd w:val="clear" w:color="auto" w:fill="FCFCFC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  <w:shd w:val="clear" w:color="auto" w:fill="FCFCFC"/>
        </w:rPr>
        <w:t xml:space="preserve"> </w:t>
      </w:r>
      <w:hyperlink r:id="rId15" w:history="1">
        <w:r w:rsidR="007444BB">
          <w:rPr>
            <w:rStyle w:val="a8"/>
            <w:sz w:val="24"/>
            <w:szCs w:val="24"/>
            <w:shd w:val="clear" w:color="auto" w:fill="FCFCFC"/>
          </w:rPr>
          <w:t>http://www.iprbookshop.ru/49644.html..</w:t>
        </w:r>
      </w:hyperlink>
      <w:r w:rsidRPr="00527221">
        <w:rPr>
          <w:sz w:val="24"/>
          <w:szCs w:val="24"/>
          <w:shd w:val="clear" w:color="auto" w:fill="FCFCFC"/>
        </w:rPr>
        <w:t>.</w:t>
      </w:r>
    </w:p>
    <w:p w:rsidR="00AE6C40" w:rsidRPr="00527221" w:rsidRDefault="00564999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Бабенко Л.Г. Филологический анализ текста [Электронный ресурс]: практикум/ Л.Г. Бабенко, Ю.В. Казарин</w:t>
      </w:r>
      <w:r w:rsidR="00E41CD8">
        <w:rPr>
          <w:sz w:val="24"/>
          <w:szCs w:val="24"/>
        </w:rPr>
        <w:t xml:space="preserve">.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Электрон. текстовые данные.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Москва, Е</w:t>
      </w:r>
      <w:r w:rsidR="00E41CD8">
        <w:rPr>
          <w:sz w:val="24"/>
          <w:szCs w:val="24"/>
        </w:rPr>
        <w:t>к</w:t>
      </w:r>
      <w:r w:rsidRPr="00527221">
        <w:rPr>
          <w:sz w:val="24"/>
          <w:szCs w:val="24"/>
        </w:rPr>
        <w:t>атеринбург: Академический Проект, Деловая книга, 2015.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400 c.</w:t>
      </w:r>
      <w:r w:rsidR="00E41CD8">
        <w:rPr>
          <w:sz w:val="24"/>
          <w:szCs w:val="24"/>
        </w:rPr>
        <w:t xml:space="preserve"> </w:t>
      </w:r>
      <w:r w:rsidR="00E41CD8" w:rsidRPr="00527221">
        <w:rPr>
          <w:sz w:val="24"/>
          <w:szCs w:val="24"/>
        </w:rPr>
        <w:t>–</w:t>
      </w:r>
      <w:r w:rsidRPr="00527221">
        <w:rPr>
          <w:sz w:val="24"/>
          <w:szCs w:val="24"/>
        </w:rPr>
        <w:t xml:space="preserve"> </w:t>
      </w:r>
      <w:r w:rsidR="00961180" w:rsidRPr="00820556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="00961180" w:rsidRPr="00820556">
        <w:rPr>
          <w:spacing w:val="-3"/>
          <w:sz w:val="24"/>
          <w:szCs w:val="24"/>
          <w:lang w:val="en-US" w:eastAsia="en-US"/>
        </w:rPr>
        <w:t>IPRBooks</w:t>
      </w:r>
      <w:r w:rsidR="00961180" w:rsidRPr="00820556">
        <w:rPr>
          <w:spacing w:val="-3"/>
          <w:sz w:val="24"/>
          <w:szCs w:val="24"/>
          <w:lang w:eastAsia="en-US"/>
        </w:rPr>
        <w:t xml:space="preserve"> [сайт]. — URL:</w:t>
      </w:r>
      <w:r w:rsidRPr="00527221">
        <w:rPr>
          <w:sz w:val="24"/>
          <w:szCs w:val="24"/>
        </w:rPr>
        <w:t xml:space="preserve"> </w:t>
      </w:r>
      <w:hyperlink r:id="rId16" w:history="1">
        <w:r w:rsidR="007444BB">
          <w:rPr>
            <w:rStyle w:val="a8"/>
            <w:sz w:val="24"/>
            <w:szCs w:val="24"/>
          </w:rPr>
          <w:t>http://www.iprbookshop.ru/36860.html..</w:t>
        </w:r>
      </w:hyperlink>
      <w:r w:rsidRPr="00527221">
        <w:rPr>
          <w:sz w:val="24"/>
          <w:szCs w:val="24"/>
        </w:rPr>
        <w:t>.</w:t>
      </w:r>
    </w:p>
    <w:p w:rsidR="007E36B5" w:rsidRDefault="007E36B5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Штайн, К. Э. </w:t>
      </w:r>
      <w:r w:rsidRPr="007E36B5">
        <w:rPr>
          <w:sz w:val="24"/>
          <w:szCs w:val="24"/>
        </w:rPr>
        <w:t>История филологии : учебник для бакалавриата и магистратуры / К. Э. Штайн, Д. И. Петренко. — Москва : Издательство Юрайт, 2018. — 270 с. — (Бакалавр и магистр. Академический курс). — ISBN 978-5-534-02539-2. — Текст : электронный // ЭБС Юрайт [сайт]. — URL: </w:t>
      </w:r>
      <w:hyperlink r:id="rId17" w:history="1">
        <w:r w:rsidR="007444BB">
          <w:rPr>
            <w:rStyle w:val="a8"/>
            <w:sz w:val="24"/>
            <w:szCs w:val="24"/>
          </w:rPr>
          <w:t>https://www.biblio-online.ru/bcode/414481  </w:t>
        </w:r>
      </w:hyperlink>
      <w:r w:rsidRPr="007E36B5">
        <w:rPr>
          <w:sz w:val="24"/>
          <w:szCs w:val="24"/>
        </w:rPr>
        <w:t> </w:t>
      </w:r>
    </w:p>
    <w:p w:rsidR="00AE6C40" w:rsidRPr="007E36B5" w:rsidRDefault="007E36B5" w:rsidP="002711C6">
      <w:pPr>
        <w:numPr>
          <w:ilvl w:val="0"/>
          <w:numId w:val="8"/>
        </w:numPr>
        <w:shd w:val="clear" w:color="auto" w:fill="FCFCFC"/>
        <w:ind w:left="357" w:hanging="357"/>
        <w:jc w:val="both"/>
        <w:rPr>
          <w:sz w:val="24"/>
          <w:szCs w:val="24"/>
        </w:rPr>
      </w:pPr>
      <w:r w:rsidRPr="007E36B5">
        <w:rPr>
          <w:i/>
          <w:iCs/>
          <w:sz w:val="24"/>
          <w:szCs w:val="24"/>
        </w:rPr>
        <w:t>Гвишиани, Н. Б. </w:t>
      </w:r>
      <w:r w:rsidRPr="007E36B5">
        <w:rPr>
          <w:sz w:val="24"/>
          <w:szCs w:val="24"/>
        </w:rPr>
        <w:t>Современный английский язык: лексикология : учебник для бакалавров / Н. Б. Гвишиани. — 3-е изд., перераб. и доп. — Москва : Издательство Юрайт, 2017. — 273 с. — (Бакалавр. Академический курс). — ISBN 978-5-9916-2497-8. — Текст : электронный // ЭБС Юрайт [сайт]. — URL: </w:t>
      </w:r>
      <w:hyperlink r:id="rId18" w:history="1">
        <w:r w:rsidR="007444BB">
          <w:rPr>
            <w:rStyle w:val="a8"/>
            <w:sz w:val="24"/>
            <w:szCs w:val="24"/>
          </w:rPr>
          <w:t>https://www.biblio-online.ru/bcode/396679  </w:t>
        </w:r>
      </w:hyperlink>
      <w:r w:rsidRPr="007E36B5">
        <w:rPr>
          <w:sz w:val="24"/>
          <w:szCs w:val="24"/>
        </w:rPr>
        <w:t> </w:t>
      </w:r>
    </w:p>
    <w:p w:rsidR="00AE6C40" w:rsidRPr="00527221" w:rsidRDefault="00AE6C40" w:rsidP="00564999">
      <w:pPr>
        <w:shd w:val="clear" w:color="auto" w:fill="FCFCFC"/>
        <w:ind w:left="357"/>
        <w:jc w:val="both"/>
        <w:rPr>
          <w:sz w:val="24"/>
          <w:szCs w:val="24"/>
        </w:rPr>
      </w:pPr>
    </w:p>
    <w:p w:rsidR="000F0F77" w:rsidRPr="00527221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Перечень ресурсов сети "Интернет"</w:t>
      </w:r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ЭБС </w:t>
      </w:r>
      <w:r w:rsidRPr="00527221">
        <w:rPr>
          <w:rFonts w:ascii="Times New Roman" w:hAnsi="Times New Roman"/>
          <w:sz w:val="24"/>
          <w:szCs w:val="24"/>
          <w:lang w:val="en-US"/>
        </w:rPr>
        <w:t>IPRBooks</w:t>
      </w:r>
      <w:r w:rsidRPr="0052722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AB734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26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527221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52722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2722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организации, так и вне ее.</w:t>
      </w:r>
    </w:p>
    <w:p w:rsidR="000F0F77" w:rsidRPr="00527221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52722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указанным в рабочих программах;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и результатов освоения основной образовательной программы;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образовательных технологий;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образовательного процесса;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527221">
        <w:rPr>
          <w:rFonts w:eastAsia="Calibri"/>
          <w:sz w:val="24"/>
          <w:szCs w:val="24"/>
        </w:rPr>
        <w:t xml:space="preserve"> </w:t>
      </w:r>
      <w:r w:rsidRPr="0052722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527221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527221" w:rsidRDefault="00686A79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52722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lastRenderedPageBreak/>
        <w:t>•</w:t>
      </w:r>
      <w:r w:rsidRPr="0052722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компьютерное тестирование;</w:t>
      </w:r>
    </w:p>
    <w:p w:rsidR="00345881" w:rsidRPr="00527221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демонстрация мультимедийных материалов.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ПЕРЕЧЕНЬ ПРОГРАММНОГО ОБЕСПЕЧЕНИЯ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</w:r>
      <w:r w:rsidRPr="00527221">
        <w:rPr>
          <w:sz w:val="24"/>
          <w:szCs w:val="24"/>
          <w:lang w:val="en-US"/>
        </w:rPr>
        <w:t>Microsoft</w:t>
      </w:r>
      <w:r w:rsidRPr="00527221">
        <w:rPr>
          <w:sz w:val="24"/>
          <w:szCs w:val="24"/>
        </w:rPr>
        <w:t xml:space="preserve"> </w:t>
      </w:r>
      <w:r w:rsidRPr="00527221">
        <w:rPr>
          <w:sz w:val="24"/>
          <w:szCs w:val="24"/>
          <w:lang w:val="en-US"/>
        </w:rPr>
        <w:t>Windows</w:t>
      </w:r>
      <w:r w:rsidRPr="00527221">
        <w:rPr>
          <w:sz w:val="24"/>
          <w:szCs w:val="24"/>
        </w:rPr>
        <w:t xml:space="preserve"> 10 </w:t>
      </w:r>
      <w:r w:rsidRPr="00527221">
        <w:rPr>
          <w:sz w:val="24"/>
          <w:szCs w:val="24"/>
          <w:lang w:val="en-US"/>
        </w:rPr>
        <w:t>Professional</w:t>
      </w:r>
      <w:r w:rsidRPr="00527221">
        <w:rPr>
          <w:sz w:val="24"/>
          <w:szCs w:val="24"/>
        </w:rPr>
        <w:t xml:space="preserve">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27221">
        <w:rPr>
          <w:sz w:val="24"/>
          <w:szCs w:val="24"/>
          <w:lang w:val="en-US"/>
        </w:rPr>
        <w:t>•</w:t>
      </w:r>
      <w:r w:rsidRPr="00527221">
        <w:rPr>
          <w:sz w:val="24"/>
          <w:szCs w:val="24"/>
          <w:lang w:val="en-US"/>
        </w:rPr>
        <w:tab/>
        <w:t xml:space="preserve">Microsoft Windows XP Professional SP3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527221">
        <w:rPr>
          <w:sz w:val="24"/>
          <w:szCs w:val="24"/>
          <w:lang w:val="en-US"/>
        </w:rPr>
        <w:t>•</w:t>
      </w:r>
      <w:r w:rsidRPr="00527221">
        <w:rPr>
          <w:sz w:val="24"/>
          <w:szCs w:val="24"/>
          <w:lang w:val="en-US"/>
        </w:rPr>
        <w:tab/>
        <w:t xml:space="preserve">Microsoft Office Professional 2007 Russian 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</w:r>
      <w:r w:rsidRPr="00527221">
        <w:rPr>
          <w:bCs/>
          <w:sz w:val="24"/>
          <w:szCs w:val="24"/>
          <w:lang w:val="en-US"/>
        </w:rPr>
        <w:t>C</w:t>
      </w:r>
      <w:r w:rsidRPr="0052722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Антивирус Касперского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•</w:t>
      </w:r>
      <w:r w:rsidRPr="00527221">
        <w:rPr>
          <w:sz w:val="24"/>
          <w:szCs w:val="24"/>
        </w:rPr>
        <w:tab/>
        <w:t>Cистема управления курсами LMS Русский Moodle 3KL</w:t>
      </w:r>
    </w:p>
    <w:p w:rsidR="00417954" w:rsidRPr="00527221" w:rsidRDefault="00417954" w:rsidP="0041795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185824" w:rsidRDefault="00185824" w:rsidP="00185824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4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5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http://fgosvo.ru..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6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http://www.ict.edu.ru..</w:t>
        </w:r>
      </w:hyperlink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On line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словарь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тезаурус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Cambridge Dictionary – </w:t>
      </w:r>
      <w:hyperlink r:id="rId37" w:history="1">
        <w:r w:rsidR="007444BB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https://dictionary.cambridge.org/ru/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База данных Oxford Journals Оксфордская открытая инициатива включает полный и факультативный открытый доступ к более, чем 100 журналам, выбранным из каждой предметной области - </w:t>
      </w:r>
      <w:hyperlink r:id="rId38" w:history="1">
        <w:r w:rsidR="007444BB">
          <w:rPr>
            <w:rStyle w:val="a8"/>
            <w:rFonts w:ascii="Times New Roman" w:eastAsia="Times New Roman" w:hAnsi="Times New Roman"/>
            <w:sz w:val="24"/>
            <w:szCs w:val="24"/>
          </w:rPr>
          <w:t>https://academic.oup.com/journals/pages/social_sciences</w:t>
        </w:r>
      </w:hyperlink>
    </w:p>
    <w:p w:rsidR="00185824" w:rsidRDefault="00185824" w:rsidP="00185824">
      <w:pPr>
        <w:pStyle w:val="a4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- </w:t>
      </w:r>
      <w:hyperlink r:id="rId39" w:history="1">
        <w:r w:rsidR="007444BB">
          <w:rPr>
            <w:rStyle w:val="a8"/>
            <w:rFonts w:ascii="Times New Roman" w:hAnsi="Times New Roman"/>
            <w:sz w:val="24"/>
            <w:szCs w:val="24"/>
          </w:rPr>
          <w:t>http://www.edu.ru</w:t>
        </w:r>
      </w:hyperlink>
    </w:p>
    <w:p w:rsidR="00417954" w:rsidRPr="00527221" w:rsidRDefault="00417954" w:rsidP="00417954">
      <w:pPr>
        <w:widowControl/>
        <w:autoSpaceDE/>
        <w:adjustRightInd/>
        <w:jc w:val="both"/>
        <w:rPr>
          <w:sz w:val="24"/>
          <w:szCs w:val="24"/>
        </w:rPr>
      </w:pPr>
    </w:p>
    <w:p w:rsidR="000F0F77" w:rsidRPr="00527221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ab/>
      </w:r>
      <w:r w:rsidR="00686A79">
        <w:rPr>
          <w:b/>
          <w:sz w:val="24"/>
          <w:szCs w:val="24"/>
        </w:rPr>
        <w:t>9</w:t>
      </w:r>
      <w:r w:rsidRPr="0052722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</w:t>
      </w:r>
      <w:r w:rsidRPr="00527221">
        <w:rPr>
          <w:rFonts w:ascii="Times New Roman" w:hAnsi="Times New Roman" w:cs="Times New Roman"/>
          <w:sz w:val="24"/>
          <w:szCs w:val="24"/>
        </w:rPr>
        <w:lastRenderedPageBreak/>
        <w:t xml:space="preserve">текущего контроля и промежуточной аттестации; 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527221" w:rsidRDefault="00081E67" w:rsidP="002711C6">
      <w:pPr>
        <w:pStyle w:val="ConsPlusNormal"/>
        <w:numPr>
          <w:ilvl w:val="0"/>
          <w:numId w:val="6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52722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527221">
        <w:rPr>
          <w:rFonts w:ascii="Times New Roman" w:hAnsi="Times New Roman" w:cs="Times New Roman"/>
          <w:sz w:val="24"/>
          <w:szCs w:val="24"/>
        </w:rPr>
        <w:t xml:space="preserve"> (</w:t>
      </w:r>
      <w:hyperlink r:id="rId40" w:history="1">
        <w:r w:rsidR="007444BB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52722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527221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2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345881" w:rsidRPr="00527221" w:rsidRDefault="00EF645A" w:rsidP="00081E67">
      <w:pPr>
        <w:tabs>
          <w:tab w:val="left" w:pos="900"/>
        </w:tabs>
        <w:jc w:val="both"/>
        <w:rPr>
          <w:sz w:val="24"/>
          <w:szCs w:val="24"/>
        </w:rPr>
      </w:pPr>
      <w:r w:rsidRPr="00527221">
        <w:rPr>
          <w:sz w:val="24"/>
          <w:szCs w:val="24"/>
        </w:rPr>
        <w:tab/>
      </w:r>
      <w:r w:rsidR="00081E67" w:rsidRPr="00527221">
        <w:rPr>
          <w:sz w:val="24"/>
          <w:szCs w:val="24"/>
        </w:rPr>
        <w:t>Профильные организации, заключившие с Академией «</w:t>
      </w:r>
      <w:r w:rsidR="00081E67" w:rsidRPr="0052722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="00081E67" w:rsidRPr="0052722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="00081E67" w:rsidRPr="00527221">
        <w:rPr>
          <w:spacing w:val="-1"/>
          <w:sz w:val="24"/>
          <w:szCs w:val="24"/>
        </w:rPr>
        <w:t>граммой практики (</w:t>
      </w:r>
      <w:r w:rsidR="00081E67" w:rsidRPr="00527221">
        <w:rPr>
          <w:spacing w:val="-7"/>
          <w:sz w:val="24"/>
          <w:szCs w:val="24"/>
        </w:rPr>
        <w:t>обеспечивают</w:t>
      </w:r>
      <w:r w:rsidR="00081E67" w:rsidRPr="0052722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081E67" w:rsidRPr="0052722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52722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527221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527221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 w:rsidRPr="00527221">
        <w:rPr>
          <w:sz w:val="24"/>
          <w:szCs w:val="24"/>
        </w:rPr>
        <w:lastRenderedPageBreak/>
        <w:t xml:space="preserve">«мышь», мультимедийным проектором, настенным моторизованным экраном, активной акустической системой. </w:t>
      </w:r>
    </w:p>
    <w:p w:rsidR="00345881" w:rsidRPr="00527221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E3E1D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ab/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1</w:t>
      </w:r>
      <w:r w:rsidR="00686A79">
        <w:rPr>
          <w:b/>
          <w:sz w:val="24"/>
          <w:szCs w:val="24"/>
        </w:rPr>
        <w:t>0</w:t>
      </w:r>
      <w:r w:rsidRPr="0052722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9B6FBF" w:rsidRPr="0097151A" w:rsidRDefault="009B6FBF" w:rsidP="009B6FBF">
      <w:pPr>
        <w:ind w:firstLine="708"/>
        <w:jc w:val="both"/>
        <w:rPr>
          <w:sz w:val="24"/>
        </w:rPr>
      </w:pPr>
      <w:r w:rsidRPr="0097151A">
        <w:rPr>
          <w:sz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</w:t>
      </w:r>
      <w:r w:rsidRPr="0097151A">
        <w:rPr>
          <w:sz w:val="24"/>
          <w:szCs w:val="24"/>
        </w:rPr>
        <w:t>Положени</w:t>
      </w:r>
      <w:r>
        <w:rPr>
          <w:sz w:val="24"/>
          <w:szCs w:val="24"/>
        </w:rPr>
        <w:t>и</w:t>
      </w:r>
      <w:r w:rsidRPr="0097151A">
        <w:rPr>
          <w:sz w:val="24"/>
          <w:szCs w:val="24"/>
        </w:rPr>
        <w:t xml:space="preserve"> о практике обучающихся, осваивающих основные профессиональные образовательные программы высшего образования</w:t>
      </w:r>
      <w:r>
        <w:rPr>
          <w:sz w:val="24"/>
          <w:szCs w:val="24"/>
        </w:rPr>
        <w:t xml:space="preserve"> – программы бакалавриата, программы магистратуры</w:t>
      </w:r>
      <w:r w:rsidRPr="0097151A">
        <w:rPr>
          <w:sz w:val="24"/>
        </w:rPr>
        <w:t>» (протокол № 7  заседания Ученого совета ОмГА от 29 января 2018 г.).</w:t>
      </w:r>
    </w:p>
    <w:p w:rsidR="00170C14" w:rsidRPr="00527221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527221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527221" w:rsidRDefault="00170C14" w:rsidP="00170C14">
      <w:pPr>
        <w:pStyle w:val="aa"/>
        <w:ind w:firstLine="708"/>
        <w:jc w:val="both"/>
      </w:pPr>
      <w:r w:rsidRPr="00527221">
        <w:t xml:space="preserve">Материально-технические условия прохождения </w:t>
      </w:r>
      <w:r w:rsidR="00E2663C" w:rsidRPr="00527221">
        <w:t>п</w:t>
      </w:r>
      <w:r w:rsidRPr="00527221">
        <w:t>рактики обеспечива</w:t>
      </w:r>
      <w:r w:rsidR="00E2663C" w:rsidRPr="00527221">
        <w:t>ю</w:t>
      </w:r>
      <w:r w:rsidRPr="00527221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527221" w:rsidRDefault="00170C14" w:rsidP="00170C14">
      <w:pPr>
        <w:pStyle w:val="aa"/>
        <w:ind w:firstLine="708"/>
        <w:jc w:val="both"/>
      </w:pPr>
      <w:r w:rsidRPr="0052722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527221" w:rsidRDefault="00383FA7">
      <w:pPr>
        <w:widowControl/>
        <w:autoSpaceDE/>
        <w:autoSpaceDN/>
        <w:adjustRightInd/>
        <w:rPr>
          <w:sz w:val="24"/>
          <w:szCs w:val="24"/>
        </w:rPr>
      </w:pPr>
      <w:r w:rsidRPr="00527221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52722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527221" w:rsidRDefault="007B1963" w:rsidP="00624C7D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527221">
              <w:rPr>
                <w:sz w:val="28"/>
                <w:szCs w:val="28"/>
              </w:rPr>
              <w:t>Приложение А</w:t>
            </w:r>
          </w:p>
          <w:p w:rsidR="007B1963" w:rsidRPr="00527221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527221" w:rsidRDefault="009D79F0" w:rsidP="00417954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52722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527221">
              <w:rPr>
                <w:sz w:val="28"/>
                <w:szCs w:val="28"/>
              </w:rPr>
              <w:br/>
            </w:r>
            <w:r w:rsidR="00417954" w:rsidRPr="00527221">
              <w:rPr>
                <w:sz w:val="28"/>
                <w:szCs w:val="28"/>
              </w:rPr>
              <w:t>«</w:t>
            </w:r>
            <w:r w:rsidRPr="00527221">
              <w:rPr>
                <w:sz w:val="28"/>
                <w:szCs w:val="28"/>
              </w:rPr>
              <w:t>Омская гуманитарная академия</w:t>
            </w:r>
            <w:r w:rsidR="00417954" w:rsidRPr="00527221">
              <w:rPr>
                <w:sz w:val="28"/>
                <w:szCs w:val="28"/>
              </w:rPr>
              <w:t>»</w:t>
            </w:r>
          </w:p>
        </w:tc>
      </w:tr>
    </w:tbl>
    <w:p w:rsidR="009D79F0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Кафедра</w:t>
      </w:r>
      <w:r w:rsidR="005D720F" w:rsidRPr="00527221">
        <w:rPr>
          <w:sz w:val="28"/>
          <w:szCs w:val="28"/>
        </w:rPr>
        <w:t xml:space="preserve"> </w:t>
      </w:r>
      <w:r w:rsidR="00417954" w:rsidRPr="00527221">
        <w:rPr>
          <w:sz w:val="28"/>
          <w:szCs w:val="28"/>
        </w:rPr>
        <w:t>ф</w:t>
      </w:r>
      <w:r w:rsidR="00301BDA" w:rsidRPr="00527221">
        <w:rPr>
          <w:sz w:val="28"/>
          <w:szCs w:val="28"/>
        </w:rPr>
        <w:t>илологии, журналистики и массовых коммуникаций</w:t>
      </w: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527221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527221" w:rsidRDefault="009D79F0" w:rsidP="009D79F0">
      <w:pPr>
        <w:jc w:val="center"/>
        <w:rPr>
          <w:spacing w:val="20"/>
          <w:sz w:val="36"/>
          <w:szCs w:val="36"/>
        </w:rPr>
      </w:pPr>
      <w:r w:rsidRPr="00527221">
        <w:rPr>
          <w:spacing w:val="20"/>
          <w:sz w:val="36"/>
          <w:szCs w:val="36"/>
        </w:rPr>
        <w:t>ОТЧЕТ</w:t>
      </w:r>
    </w:p>
    <w:p w:rsidR="009D79F0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о прохождении практи</w:t>
      </w:r>
      <w:r w:rsidR="00B70393">
        <w:rPr>
          <w:sz w:val="28"/>
          <w:szCs w:val="28"/>
        </w:rPr>
        <w:t>ческой подготовки</w:t>
      </w:r>
    </w:p>
    <w:p w:rsidR="009D79F0" w:rsidRPr="00527221" w:rsidRDefault="009D79F0" w:rsidP="009D79F0">
      <w:pPr>
        <w:jc w:val="both"/>
        <w:rPr>
          <w:sz w:val="28"/>
          <w:szCs w:val="28"/>
        </w:rPr>
      </w:pPr>
    </w:p>
    <w:p w:rsidR="00577F10" w:rsidRPr="00527221" w:rsidRDefault="00577F10" w:rsidP="009D79F0">
      <w:pPr>
        <w:rPr>
          <w:sz w:val="28"/>
          <w:szCs w:val="28"/>
        </w:rPr>
      </w:pPr>
      <w:r w:rsidRPr="00527221">
        <w:rPr>
          <w:sz w:val="28"/>
          <w:szCs w:val="28"/>
        </w:rPr>
        <w:t>Вид практики: Производственная практика</w:t>
      </w:r>
    </w:p>
    <w:p w:rsidR="009D79F0" w:rsidRPr="00527221" w:rsidRDefault="00577F10" w:rsidP="009D79F0">
      <w:pPr>
        <w:rPr>
          <w:sz w:val="28"/>
          <w:szCs w:val="28"/>
        </w:rPr>
      </w:pPr>
      <w:r w:rsidRPr="00527221">
        <w:rPr>
          <w:sz w:val="28"/>
          <w:szCs w:val="28"/>
        </w:rPr>
        <w:t xml:space="preserve">Тип практики:  </w:t>
      </w:r>
      <w:r w:rsidR="00021F3B" w:rsidRPr="00527221">
        <w:rPr>
          <w:sz w:val="28"/>
          <w:szCs w:val="28"/>
        </w:rPr>
        <w:t>Преддипломная практика</w:t>
      </w:r>
    </w:p>
    <w:p w:rsidR="005D720F" w:rsidRPr="00527221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7221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527221" w:rsidRDefault="005D720F" w:rsidP="005D720F">
      <w:pPr>
        <w:pStyle w:val="ConsPlusNormal"/>
        <w:ind w:firstLine="540"/>
        <w:jc w:val="both"/>
      </w:pPr>
    </w:p>
    <w:p w:rsidR="009D79F0" w:rsidRPr="00527221" w:rsidRDefault="009D79F0" w:rsidP="005D720F">
      <w:pPr>
        <w:rPr>
          <w:sz w:val="28"/>
          <w:szCs w:val="28"/>
        </w:rPr>
      </w:pP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Выполнил(а):  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_____________________</w:t>
      </w:r>
    </w:p>
    <w:p w:rsidR="009D79F0" w:rsidRPr="00527221" w:rsidRDefault="009D79F0" w:rsidP="00564655">
      <w:pPr>
        <w:ind w:left="3544"/>
        <w:jc w:val="center"/>
      </w:pPr>
      <w:r w:rsidRPr="00527221">
        <w:rPr>
          <w:sz w:val="24"/>
          <w:szCs w:val="24"/>
        </w:rPr>
        <w:t xml:space="preserve">                   </w:t>
      </w:r>
      <w:r w:rsidRPr="00527221">
        <w:t>Фамилия И.О.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Направление подготовки:  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 xml:space="preserve">________ 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_________________________</w:t>
      </w:r>
    </w:p>
    <w:p w:rsidR="00564655" w:rsidRPr="00527221" w:rsidRDefault="00564655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Направленность (профиль) программы______________</w:t>
      </w:r>
    </w:p>
    <w:p w:rsidR="00564655" w:rsidRPr="00527221" w:rsidRDefault="00564655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_______________________________________________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Форма обучения: _______________</w:t>
      </w:r>
      <w:r w:rsidR="00564655" w:rsidRPr="00527221">
        <w:rPr>
          <w:sz w:val="24"/>
          <w:szCs w:val="24"/>
        </w:rPr>
        <w:t>___________</w:t>
      </w:r>
      <w:r w:rsidRPr="00527221">
        <w:rPr>
          <w:sz w:val="24"/>
          <w:szCs w:val="24"/>
        </w:rPr>
        <w:t>______</w:t>
      </w:r>
    </w:p>
    <w:p w:rsidR="009D79F0" w:rsidRPr="00527221" w:rsidRDefault="009D79F0" w:rsidP="00564655">
      <w:pPr>
        <w:ind w:left="3544"/>
        <w:rPr>
          <w:sz w:val="24"/>
          <w:szCs w:val="24"/>
        </w:rPr>
      </w:pPr>
      <w:r w:rsidRPr="00527221">
        <w:rPr>
          <w:sz w:val="24"/>
          <w:szCs w:val="24"/>
        </w:rPr>
        <w:t>Руководитель практики от ОмГА:</w:t>
      </w:r>
    </w:p>
    <w:p w:rsidR="009D79F0" w:rsidRPr="00527221" w:rsidRDefault="009D79F0" w:rsidP="00564655">
      <w:pPr>
        <w:pStyle w:val="20"/>
        <w:spacing w:after="0" w:line="240" w:lineRule="auto"/>
        <w:ind w:left="3544" w:right="55"/>
      </w:pPr>
      <w:r w:rsidRPr="00527221">
        <w:t>_______________________</w:t>
      </w:r>
      <w:r w:rsidR="00564655" w:rsidRPr="00527221">
        <w:t>__________</w:t>
      </w:r>
      <w:r w:rsidRPr="00527221">
        <w:t>______________</w:t>
      </w:r>
    </w:p>
    <w:p w:rsidR="009D79F0" w:rsidRPr="00527221" w:rsidRDefault="009D79F0" w:rsidP="00564655">
      <w:pPr>
        <w:ind w:left="3544"/>
        <w:jc w:val="center"/>
      </w:pPr>
      <w:r w:rsidRPr="00527221">
        <w:t>Уч. степень, уч. звание, Фамилия И.О.</w:t>
      </w:r>
    </w:p>
    <w:p w:rsidR="009D79F0" w:rsidRPr="00527221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527221">
        <w:t>_____________________</w:t>
      </w:r>
    </w:p>
    <w:p w:rsidR="009D79F0" w:rsidRPr="00527221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527221">
        <w:rPr>
          <w:sz w:val="20"/>
          <w:szCs w:val="20"/>
        </w:rPr>
        <w:t>подпись</w:t>
      </w: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527221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</w:rPr>
        <w:t xml:space="preserve">Место прохождения практики: </w:t>
      </w:r>
      <w:r w:rsidRPr="0052722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7221">
        <w:rPr>
          <w:sz w:val="24"/>
          <w:szCs w:val="24"/>
        </w:rPr>
        <w:t>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</w:t>
      </w:r>
    </w:p>
    <w:p w:rsidR="009D79F0" w:rsidRPr="00527221" w:rsidRDefault="009D79F0" w:rsidP="009D79F0">
      <w:pPr>
        <w:shd w:val="clear" w:color="auto" w:fill="FFFFFF"/>
        <w:rPr>
          <w:sz w:val="24"/>
          <w:szCs w:val="24"/>
        </w:rPr>
      </w:pPr>
      <w:r w:rsidRPr="00527221">
        <w:rPr>
          <w:sz w:val="24"/>
          <w:szCs w:val="24"/>
        </w:rPr>
        <w:t>___________________________________________________________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</w:t>
      </w:r>
    </w:p>
    <w:p w:rsidR="009D79F0" w:rsidRPr="00527221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принимающей организации:  </w:t>
      </w:r>
    </w:p>
    <w:p w:rsidR="009D79F0" w:rsidRPr="00527221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527221">
        <w:rPr>
          <w:sz w:val="24"/>
          <w:szCs w:val="24"/>
        </w:rPr>
        <w:t>______________      _________________________________________</w:t>
      </w:r>
      <w:r w:rsidRPr="00527221">
        <w:rPr>
          <w:sz w:val="28"/>
          <w:szCs w:val="28"/>
        </w:rPr>
        <w:t>__</w:t>
      </w:r>
      <w:r w:rsidR="00564655" w:rsidRPr="00527221">
        <w:rPr>
          <w:sz w:val="28"/>
          <w:szCs w:val="28"/>
        </w:rPr>
        <w:t>_______</w:t>
      </w:r>
      <w:r w:rsidRPr="00527221">
        <w:rPr>
          <w:sz w:val="28"/>
          <w:szCs w:val="28"/>
        </w:rPr>
        <w:t xml:space="preserve">______ </w:t>
      </w:r>
    </w:p>
    <w:p w:rsidR="009D79F0" w:rsidRPr="00527221" w:rsidRDefault="009D79F0" w:rsidP="009D79F0">
      <w:pPr>
        <w:shd w:val="clear" w:color="auto" w:fill="FFFFFF"/>
        <w:ind w:left="567"/>
      </w:pPr>
      <w:r w:rsidRPr="00527221">
        <w:rPr>
          <w:shd w:val="clear" w:color="auto" w:fill="FFFFFF"/>
        </w:rPr>
        <w:t>подпись                     (должность, Ф.И.О., контактный телефон)</w:t>
      </w:r>
      <w:r w:rsidRPr="00527221">
        <w:br/>
      </w:r>
    </w:p>
    <w:p w:rsidR="009D79F0" w:rsidRPr="00527221" w:rsidRDefault="009D79F0" w:rsidP="009D79F0">
      <w:pPr>
        <w:shd w:val="clear" w:color="auto" w:fill="FFFFFF"/>
        <w:spacing w:before="240"/>
        <w:ind w:left="567"/>
      </w:pPr>
      <w:r w:rsidRPr="00527221">
        <w:t>м.п.</w:t>
      </w:r>
    </w:p>
    <w:p w:rsidR="009D79F0" w:rsidRPr="00527221" w:rsidRDefault="009D79F0" w:rsidP="009D79F0">
      <w:pPr>
        <w:jc w:val="center"/>
        <w:rPr>
          <w:sz w:val="28"/>
          <w:szCs w:val="28"/>
        </w:rPr>
      </w:pPr>
    </w:p>
    <w:p w:rsidR="009D79F0" w:rsidRPr="00527221" w:rsidRDefault="009D79F0" w:rsidP="009D79F0">
      <w:pPr>
        <w:jc w:val="center"/>
        <w:rPr>
          <w:sz w:val="28"/>
          <w:szCs w:val="28"/>
        </w:rPr>
      </w:pPr>
    </w:p>
    <w:p w:rsidR="00564655" w:rsidRPr="0052722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27221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527221" w:rsidRDefault="009D79F0" w:rsidP="009D79F0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Омск,  20__</w:t>
      </w:r>
    </w:p>
    <w:p w:rsidR="00564655" w:rsidRPr="00527221" w:rsidRDefault="00564655">
      <w:pPr>
        <w:widowControl/>
        <w:autoSpaceDE/>
        <w:autoSpaceDN/>
        <w:adjustRightInd/>
        <w:rPr>
          <w:sz w:val="28"/>
          <w:szCs w:val="28"/>
        </w:rPr>
      </w:pPr>
      <w:r w:rsidRPr="00527221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527221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527221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527221" w:rsidRDefault="000931AE" w:rsidP="00624C7D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527221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527221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527221" w:rsidRDefault="000931AE" w:rsidP="00417954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527221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527221">
                    <w:rPr>
                      <w:sz w:val="28"/>
                      <w:szCs w:val="28"/>
                    </w:rPr>
                    <w:br/>
                  </w:r>
                  <w:r w:rsidR="00417954" w:rsidRPr="00527221">
                    <w:rPr>
                      <w:sz w:val="28"/>
                      <w:szCs w:val="28"/>
                    </w:rPr>
                    <w:t>«</w:t>
                  </w:r>
                  <w:r w:rsidRPr="00527221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417954" w:rsidRPr="00527221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527221" w:rsidRDefault="005E46F2" w:rsidP="00564655"/>
        </w:tc>
      </w:tr>
    </w:tbl>
    <w:p w:rsidR="005E46F2" w:rsidRPr="00527221" w:rsidRDefault="005E46F2" w:rsidP="005E46F2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 xml:space="preserve">Кафедра </w:t>
      </w:r>
      <w:r w:rsidR="00417954" w:rsidRPr="00527221">
        <w:rPr>
          <w:sz w:val="28"/>
          <w:szCs w:val="28"/>
        </w:rPr>
        <w:t>ф</w:t>
      </w:r>
      <w:r w:rsidR="00301BDA" w:rsidRPr="00527221">
        <w:rPr>
          <w:sz w:val="28"/>
          <w:szCs w:val="28"/>
        </w:rPr>
        <w:t>илологии, журналистики и массовых коммуникаций</w:t>
      </w:r>
    </w:p>
    <w:p w:rsidR="005E46F2" w:rsidRPr="00527221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527221" w:rsidRDefault="00174BF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3;mso-width-relative:margin;mso-height-relative:margin" stroked="f">
            <v:textbox>
              <w:txbxContent>
                <w:p w:rsidR="005C5EF9" w:rsidRPr="00306E74" w:rsidRDefault="005C5EF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5C5EF9" w:rsidRPr="00306E74" w:rsidRDefault="005C5EF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301BDA" w:rsidRPr="00D929E3">
                    <w:rPr>
                      <w:sz w:val="24"/>
                      <w:szCs w:val="24"/>
                    </w:rPr>
                    <w:t>ФЖиМК</w:t>
                  </w:r>
                </w:p>
                <w:p w:rsidR="00AF2E79" w:rsidRPr="001E346F" w:rsidRDefault="00B70393" w:rsidP="00AF2E79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="00AF2E79" w:rsidRPr="001E346F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филол</w:t>
                  </w:r>
                  <w:r w:rsidR="00AF2E79" w:rsidRPr="001E346F">
                    <w:rPr>
                      <w:sz w:val="28"/>
                      <w:szCs w:val="28"/>
                    </w:rPr>
                    <w:t xml:space="preserve">.н., </w:t>
                  </w:r>
                  <w:r>
                    <w:rPr>
                      <w:sz w:val="28"/>
                      <w:szCs w:val="28"/>
                    </w:rPr>
                    <w:t>доц</w:t>
                  </w:r>
                  <w:r w:rsidR="00AF2E79" w:rsidRPr="001E346F">
                    <w:rPr>
                      <w:sz w:val="28"/>
                      <w:szCs w:val="28"/>
                    </w:rPr>
                    <w:t>.              /</w:t>
                  </w:r>
                  <w:r>
                    <w:rPr>
                      <w:sz w:val="28"/>
                      <w:szCs w:val="28"/>
                    </w:rPr>
                    <w:t>Попова О.В.</w:t>
                  </w:r>
                  <w:r w:rsidR="00AF2E79" w:rsidRPr="001E346F">
                    <w:rPr>
                      <w:sz w:val="28"/>
                      <w:szCs w:val="28"/>
                    </w:rPr>
                    <w:t>/</w:t>
                  </w:r>
                </w:p>
                <w:p w:rsidR="005C5EF9" w:rsidRPr="00025D25" w:rsidRDefault="005C5EF9" w:rsidP="00AF2E79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527221" w:rsidRDefault="005E46F2" w:rsidP="005E46F2">
      <w:pPr>
        <w:ind w:left="4678"/>
        <w:jc w:val="both"/>
        <w:rPr>
          <w:sz w:val="28"/>
          <w:szCs w:val="28"/>
        </w:rPr>
      </w:pPr>
      <w:r w:rsidRPr="00527221">
        <w:rPr>
          <w:sz w:val="28"/>
          <w:szCs w:val="28"/>
        </w:rPr>
        <w:t xml:space="preserve">       </w:t>
      </w:r>
    </w:p>
    <w:p w:rsidR="005E46F2" w:rsidRPr="00527221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both"/>
        <w:rPr>
          <w:sz w:val="28"/>
          <w:szCs w:val="28"/>
        </w:rPr>
      </w:pPr>
    </w:p>
    <w:p w:rsidR="005E46F2" w:rsidRPr="00527221" w:rsidRDefault="005E46F2" w:rsidP="005E46F2">
      <w:pPr>
        <w:jc w:val="center"/>
        <w:rPr>
          <w:sz w:val="28"/>
          <w:szCs w:val="28"/>
        </w:rPr>
      </w:pPr>
    </w:p>
    <w:p w:rsidR="005E46F2" w:rsidRPr="00527221" w:rsidRDefault="005E46F2" w:rsidP="005E46F2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Задание на практи</w:t>
      </w:r>
      <w:r w:rsidR="00B70393">
        <w:rPr>
          <w:sz w:val="28"/>
          <w:szCs w:val="28"/>
        </w:rPr>
        <w:t>ческую подготовку</w:t>
      </w:r>
    </w:p>
    <w:p w:rsidR="005E46F2" w:rsidRPr="00527221" w:rsidRDefault="005E46F2" w:rsidP="005E46F2">
      <w:pPr>
        <w:pStyle w:val="a3"/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_______</w:t>
      </w:r>
      <w:r w:rsidR="00306E74" w:rsidRPr="00527221">
        <w:rPr>
          <w:sz w:val="28"/>
          <w:szCs w:val="28"/>
        </w:rPr>
        <w:t>_________</w:t>
      </w:r>
      <w:r w:rsidRPr="00527221">
        <w:rPr>
          <w:sz w:val="28"/>
          <w:szCs w:val="28"/>
        </w:rPr>
        <w:t>_____________________________________</w:t>
      </w:r>
    </w:p>
    <w:p w:rsidR="005E46F2" w:rsidRPr="00527221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527221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5E46F2" w:rsidRPr="00527221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Направление подготовки: ____________________________</w:t>
      </w:r>
      <w:r w:rsidR="00564655" w:rsidRPr="00527221">
        <w:rPr>
          <w:sz w:val="24"/>
          <w:szCs w:val="24"/>
        </w:rPr>
        <w:t>__________</w:t>
      </w:r>
      <w:r w:rsidRPr="00527221">
        <w:rPr>
          <w:sz w:val="24"/>
          <w:szCs w:val="24"/>
        </w:rPr>
        <w:t>________________</w:t>
      </w:r>
    </w:p>
    <w:p w:rsidR="00564655" w:rsidRPr="00527221" w:rsidRDefault="00564655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Вид практики: Производственная практика</w:t>
      </w:r>
    </w:p>
    <w:p w:rsidR="005E46F2" w:rsidRPr="00527221" w:rsidRDefault="005E46F2" w:rsidP="005E46F2">
      <w:pPr>
        <w:spacing w:line="360" w:lineRule="auto"/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Тип практики: </w:t>
      </w:r>
      <w:r w:rsidR="00021F3B" w:rsidRPr="00527221">
        <w:rPr>
          <w:sz w:val="24"/>
          <w:szCs w:val="24"/>
        </w:rPr>
        <w:t>Преддипломная практика</w:t>
      </w:r>
    </w:p>
    <w:p w:rsidR="005E46F2" w:rsidRPr="00527221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527221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527221" w:rsidRDefault="00DE553E" w:rsidP="00DE553E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  <w:lang w:val="en-US"/>
              </w:rPr>
              <w:t>n</w:t>
            </w:r>
            <w:r w:rsidRPr="00527221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527221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527221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527221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722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практики от ОмГА:  ____________    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527221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527221">
        <w:rPr>
          <w:sz w:val="24"/>
          <w:szCs w:val="24"/>
        </w:rPr>
        <w:t>Задание принял(а) к исполнению:  _____________</w:t>
      </w:r>
    </w:p>
    <w:p w:rsidR="00564655" w:rsidRPr="00527221" w:rsidRDefault="00DE553E" w:rsidP="00624C7D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527221">
        <w:rPr>
          <w:sz w:val="24"/>
          <w:szCs w:val="24"/>
        </w:rPr>
        <w:br w:type="page"/>
      </w:r>
      <w:r w:rsidR="00564655" w:rsidRPr="00527221">
        <w:rPr>
          <w:sz w:val="28"/>
          <w:szCs w:val="28"/>
        </w:rPr>
        <w:lastRenderedPageBreak/>
        <w:t>Приложение В</w:t>
      </w:r>
    </w:p>
    <w:p w:rsidR="00564655" w:rsidRPr="00527221" w:rsidRDefault="00564655" w:rsidP="000931AE">
      <w:pPr>
        <w:jc w:val="center"/>
        <w:rPr>
          <w:bCs/>
          <w:sz w:val="28"/>
          <w:szCs w:val="28"/>
        </w:rPr>
      </w:pPr>
    </w:p>
    <w:p w:rsidR="000931AE" w:rsidRPr="00527221" w:rsidRDefault="00564655" w:rsidP="000931AE">
      <w:pPr>
        <w:jc w:val="center"/>
        <w:rPr>
          <w:bCs/>
          <w:sz w:val="28"/>
          <w:szCs w:val="28"/>
        </w:rPr>
      </w:pPr>
      <w:r w:rsidRPr="0052722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527221">
        <w:rPr>
          <w:sz w:val="28"/>
          <w:szCs w:val="28"/>
        </w:rPr>
        <w:br/>
      </w:r>
      <w:r w:rsidR="00417954" w:rsidRPr="00527221">
        <w:rPr>
          <w:sz w:val="28"/>
          <w:szCs w:val="28"/>
        </w:rPr>
        <w:t>«</w:t>
      </w:r>
      <w:r w:rsidRPr="00527221">
        <w:rPr>
          <w:sz w:val="28"/>
          <w:szCs w:val="28"/>
        </w:rPr>
        <w:t>Омская гуманитарная академия</w:t>
      </w:r>
      <w:r w:rsidR="00417954" w:rsidRPr="00527221">
        <w:rPr>
          <w:sz w:val="28"/>
          <w:szCs w:val="28"/>
        </w:rPr>
        <w:t>»</w:t>
      </w:r>
    </w:p>
    <w:p w:rsidR="000931AE" w:rsidRPr="00527221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527221" w:rsidRDefault="000931AE" w:rsidP="000931AE">
      <w:pPr>
        <w:rPr>
          <w:sz w:val="24"/>
          <w:szCs w:val="24"/>
        </w:rPr>
      </w:pPr>
    </w:p>
    <w:p w:rsidR="000931AE" w:rsidRPr="00527221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527221">
        <w:rPr>
          <w:color w:val="auto"/>
          <w:sz w:val="28"/>
          <w:szCs w:val="28"/>
        </w:rPr>
        <w:t>СОВМЕСТНЫЙ  РАБОЧИЙ ГРАФИК (ПЛАН) ПРАКТИ</w:t>
      </w:r>
      <w:r w:rsidR="00B70393">
        <w:rPr>
          <w:color w:val="auto"/>
          <w:sz w:val="28"/>
          <w:szCs w:val="28"/>
        </w:rPr>
        <w:t>ЧЕСКОЙ ПОДГОТОВКИ</w:t>
      </w:r>
      <w:r w:rsidRPr="00527221">
        <w:rPr>
          <w:color w:val="auto"/>
          <w:sz w:val="28"/>
          <w:szCs w:val="28"/>
        </w:rPr>
        <w:t xml:space="preserve"> </w:t>
      </w:r>
    </w:p>
    <w:p w:rsidR="000931AE" w:rsidRPr="00527221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527221">
        <w:rPr>
          <w:color w:val="auto"/>
          <w:sz w:val="28"/>
          <w:szCs w:val="28"/>
        </w:rPr>
        <w:t xml:space="preserve">__________________________________________________________________ </w:t>
      </w:r>
      <w:r w:rsidRPr="00527221">
        <w:rPr>
          <w:color w:val="auto"/>
          <w:sz w:val="20"/>
          <w:szCs w:val="20"/>
        </w:rPr>
        <w:t xml:space="preserve">(Ф.И.О. обучающегося) 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>Направление подготовки</w:t>
      </w:r>
      <w:r w:rsidR="00564655" w:rsidRPr="00527221">
        <w:rPr>
          <w:color w:val="auto"/>
        </w:rPr>
        <w:t>:</w:t>
      </w:r>
      <w:r w:rsidRPr="00527221">
        <w:rPr>
          <w:color w:val="auto"/>
        </w:rPr>
        <w:t>____________________</w:t>
      </w:r>
      <w:r w:rsidR="00564655" w:rsidRPr="00527221">
        <w:rPr>
          <w:color w:val="auto"/>
        </w:rPr>
        <w:t>__________</w:t>
      </w:r>
      <w:r w:rsidRPr="00527221">
        <w:rPr>
          <w:color w:val="auto"/>
        </w:rPr>
        <w:t>________________________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 xml:space="preserve">Направленность (профиль) </w:t>
      </w:r>
      <w:r w:rsidR="00564655" w:rsidRPr="00527221">
        <w:rPr>
          <w:color w:val="auto"/>
        </w:rPr>
        <w:t xml:space="preserve">программы </w:t>
      </w:r>
      <w:r w:rsidRPr="00527221">
        <w:rPr>
          <w:color w:val="auto"/>
        </w:rPr>
        <w:t xml:space="preserve">__________________________________________ </w:t>
      </w:r>
    </w:p>
    <w:p w:rsidR="000931AE" w:rsidRPr="00527221" w:rsidRDefault="000931AE" w:rsidP="000931AE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>Вид практики: Производственная практика</w:t>
      </w:r>
    </w:p>
    <w:p w:rsidR="000931AE" w:rsidRPr="00527221" w:rsidRDefault="000931AE" w:rsidP="000931AE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Тип практики: </w:t>
      </w:r>
      <w:r w:rsidR="00021F3B" w:rsidRPr="00527221">
        <w:rPr>
          <w:sz w:val="24"/>
          <w:szCs w:val="24"/>
        </w:rPr>
        <w:t>Преддипломная практика</w:t>
      </w:r>
    </w:p>
    <w:p w:rsidR="000931AE" w:rsidRPr="00527221" w:rsidRDefault="000931AE" w:rsidP="000931AE">
      <w:pPr>
        <w:pStyle w:val="Default"/>
        <w:jc w:val="both"/>
        <w:rPr>
          <w:color w:val="auto"/>
        </w:rPr>
      </w:pPr>
      <w:r w:rsidRPr="00527221">
        <w:rPr>
          <w:color w:val="auto"/>
        </w:rPr>
        <w:t xml:space="preserve">Руководитель практики от </w:t>
      </w:r>
      <w:r w:rsidR="009B331E" w:rsidRPr="00527221">
        <w:rPr>
          <w:color w:val="auto"/>
        </w:rPr>
        <w:t xml:space="preserve">ОмГА </w:t>
      </w:r>
      <w:r w:rsidRPr="00527221">
        <w:rPr>
          <w:color w:val="auto"/>
        </w:rPr>
        <w:t>____</w:t>
      </w:r>
      <w:r w:rsidR="00E2663C" w:rsidRPr="00527221">
        <w:rPr>
          <w:color w:val="auto"/>
        </w:rPr>
        <w:t>__________</w:t>
      </w:r>
      <w:r w:rsidR="009B331E" w:rsidRPr="00527221">
        <w:rPr>
          <w:color w:val="auto"/>
        </w:rPr>
        <w:t>____</w:t>
      </w:r>
      <w:r w:rsidR="00E2663C" w:rsidRPr="00527221">
        <w:rPr>
          <w:color w:val="auto"/>
        </w:rPr>
        <w:t>____</w:t>
      </w:r>
      <w:r w:rsidRPr="00527221">
        <w:rPr>
          <w:color w:val="auto"/>
        </w:rPr>
        <w:t>__________________________</w:t>
      </w:r>
    </w:p>
    <w:p w:rsidR="000931AE" w:rsidRPr="00527221" w:rsidRDefault="00E2663C" w:rsidP="000931AE">
      <w:pPr>
        <w:pStyle w:val="Default"/>
        <w:jc w:val="center"/>
        <w:rPr>
          <w:color w:val="auto"/>
        </w:rPr>
      </w:pPr>
      <w:r w:rsidRPr="00527221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527221">
        <w:rPr>
          <w:color w:val="auto"/>
          <w:sz w:val="20"/>
          <w:szCs w:val="20"/>
        </w:rPr>
        <w:t>(</w:t>
      </w:r>
      <w:r w:rsidRPr="00527221">
        <w:rPr>
          <w:color w:val="auto"/>
          <w:sz w:val="20"/>
          <w:szCs w:val="20"/>
        </w:rPr>
        <w:t>Уч. степень, уч. звание, Фамилия И.О.</w:t>
      </w:r>
      <w:r w:rsidR="000931AE" w:rsidRPr="00527221">
        <w:rPr>
          <w:color w:val="auto"/>
          <w:sz w:val="20"/>
          <w:szCs w:val="20"/>
        </w:rPr>
        <w:t>)</w:t>
      </w:r>
      <w:r w:rsidR="000931AE" w:rsidRPr="00527221">
        <w:rPr>
          <w:color w:val="auto"/>
        </w:rPr>
        <w:t xml:space="preserve"> </w:t>
      </w:r>
    </w:p>
    <w:p w:rsidR="000931AE" w:rsidRPr="00527221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527221">
        <w:rPr>
          <w:color w:val="auto"/>
        </w:rPr>
        <w:t>Наименование профильной организации __________________</w:t>
      </w:r>
      <w:r w:rsidR="00E2663C" w:rsidRPr="00527221">
        <w:rPr>
          <w:color w:val="auto"/>
        </w:rPr>
        <w:t>__________</w:t>
      </w:r>
      <w:r w:rsidRPr="00527221">
        <w:rPr>
          <w:color w:val="auto"/>
        </w:rPr>
        <w:t>_____________</w:t>
      </w:r>
    </w:p>
    <w:p w:rsidR="009B331E" w:rsidRPr="00527221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527221">
        <w:rPr>
          <w:color w:val="auto"/>
        </w:rPr>
        <w:t>____________________________________________________________________________</w:t>
      </w:r>
    </w:p>
    <w:p w:rsidR="000931AE" w:rsidRPr="00527221" w:rsidRDefault="000931AE" w:rsidP="009B331E">
      <w:pPr>
        <w:pStyle w:val="Default"/>
        <w:jc w:val="both"/>
        <w:rPr>
          <w:color w:val="auto"/>
        </w:rPr>
      </w:pPr>
      <w:r w:rsidRPr="00527221">
        <w:rPr>
          <w:color w:val="auto"/>
        </w:rPr>
        <w:t>Руководитель практики от профильной организации______</w:t>
      </w:r>
      <w:r w:rsidR="00E2663C" w:rsidRPr="00527221">
        <w:rPr>
          <w:color w:val="auto"/>
        </w:rPr>
        <w:t>___________</w:t>
      </w:r>
      <w:r w:rsidRPr="00527221">
        <w:rPr>
          <w:color w:val="auto"/>
        </w:rPr>
        <w:t>________________</w:t>
      </w:r>
    </w:p>
    <w:p w:rsidR="000931AE" w:rsidRPr="00527221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527221">
        <w:rPr>
          <w:color w:val="auto"/>
          <w:sz w:val="20"/>
          <w:szCs w:val="20"/>
        </w:rPr>
        <w:t>(</w:t>
      </w:r>
      <w:r w:rsidR="009B331E" w:rsidRPr="00527221">
        <w:rPr>
          <w:color w:val="auto"/>
          <w:sz w:val="20"/>
          <w:szCs w:val="20"/>
        </w:rPr>
        <w:t xml:space="preserve">должность </w:t>
      </w:r>
      <w:r w:rsidRPr="00527221">
        <w:rPr>
          <w:color w:val="auto"/>
          <w:sz w:val="20"/>
          <w:szCs w:val="20"/>
        </w:rPr>
        <w:t xml:space="preserve">Ф.И.О.) </w:t>
      </w:r>
    </w:p>
    <w:p w:rsidR="009B331E" w:rsidRPr="00527221" w:rsidRDefault="009B331E" w:rsidP="009B331E">
      <w:pPr>
        <w:pStyle w:val="Default"/>
        <w:jc w:val="center"/>
        <w:rPr>
          <w:color w:val="auto"/>
        </w:rPr>
      </w:pPr>
      <w:r w:rsidRPr="00527221">
        <w:rPr>
          <w:color w:val="auto"/>
        </w:rPr>
        <w:t>____________________________________________________________________________</w:t>
      </w:r>
    </w:p>
    <w:p w:rsidR="000931AE" w:rsidRPr="00527221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 xml:space="preserve">Сроки </w:t>
            </w:r>
          </w:p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564655">
            <w:pPr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564655">
            <w:pPr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527221" w:rsidTr="00295B55">
        <w:tc>
          <w:tcPr>
            <w:tcW w:w="817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  <w:lang w:val="en-US"/>
              </w:rPr>
              <w:t>n</w:t>
            </w:r>
            <w:r w:rsidRPr="00527221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527221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527221" w:rsidRDefault="000931AE" w:rsidP="00295B55">
            <w:pPr>
              <w:jc w:val="both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527221" w:rsidRDefault="000931AE" w:rsidP="000931AE">
      <w:pPr>
        <w:rPr>
          <w:sz w:val="28"/>
          <w:szCs w:val="28"/>
        </w:rPr>
      </w:pPr>
    </w:p>
    <w:p w:rsidR="000931AE" w:rsidRPr="00527221" w:rsidRDefault="000931AE" w:rsidP="000931AE">
      <w:pPr>
        <w:rPr>
          <w:sz w:val="28"/>
          <w:szCs w:val="28"/>
        </w:rPr>
      </w:pPr>
    </w:p>
    <w:p w:rsidR="000931AE" w:rsidRPr="00527221" w:rsidRDefault="000931AE" w:rsidP="000931AE">
      <w:pPr>
        <w:rPr>
          <w:sz w:val="24"/>
          <w:szCs w:val="24"/>
        </w:rPr>
      </w:pPr>
      <w:r w:rsidRPr="00527221">
        <w:rPr>
          <w:sz w:val="24"/>
          <w:szCs w:val="24"/>
        </w:rPr>
        <w:t xml:space="preserve">Заведующий кафедрой </w:t>
      </w:r>
      <w:r w:rsidR="00301BDA" w:rsidRPr="00527221">
        <w:rPr>
          <w:sz w:val="24"/>
          <w:szCs w:val="24"/>
        </w:rPr>
        <w:t>ФЖиМК</w:t>
      </w:r>
      <w:r w:rsidRPr="00527221">
        <w:rPr>
          <w:sz w:val="24"/>
          <w:szCs w:val="24"/>
        </w:rPr>
        <w:t>:</w:t>
      </w:r>
      <w:r w:rsidRPr="00527221">
        <w:rPr>
          <w:sz w:val="24"/>
          <w:szCs w:val="24"/>
        </w:rPr>
        <w:tab/>
        <w:t>__________</w:t>
      </w:r>
      <w:r w:rsidR="009B331E" w:rsidRPr="00527221">
        <w:rPr>
          <w:sz w:val="24"/>
          <w:szCs w:val="24"/>
        </w:rPr>
        <w:t>___</w:t>
      </w:r>
      <w:r w:rsidRPr="00527221">
        <w:rPr>
          <w:sz w:val="24"/>
          <w:szCs w:val="24"/>
        </w:rPr>
        <w:t>_____ / ___________________</w:t>
      </w:r>
    </w:p>
    <w:p w:rsidR="009B331E" w:rsidRPr="00527221" w:rsidRDefault="009B331E" w:rsidP="009B331E">
      <w:pPr>
        <w:ind w:left="3540" w:firstLine="708"/>
        <w:jc w:val="both"/>
      </w:pPr>
      <w:r w:rsidRPr="00527221">
        <w:t>подпись</w:t>
      </w:r>
    </w:p>
    <w:p w:rsidR="000931AE" w:rsidRPr="00527221" w:rsidRDefault="000931AE" w:rsidP="000931AE">
      <w:pPr>
        <w:rPr>
          <w:sz w:val="24"/>
          <w:szCs w:val="24"/>
        </w:rPr>
      </w:pPr>
      <w:r w:rsidRPr="00527221">
        <w:rPr>
          <w:sz w:val="24"/>
          <w:szCs w:val="24"/>
        </w:rPr>
        <w:t>Руководитель практики от ОмГА</w:t>
      </w:r>
      <w:r w:rsidRPr="00527221">
        <w:rPr>
          <w:sz w:val="24"/>
          <w:szCs w:val="24"/>
        </w:rPr>
        <w:tab/>
        <w:t>___________________ / ____________________</w:t>
      </w:r>
    </w:p>
    <w:p w:rsidR="009B331E" w:rsidRPr="00527221" w:rsidRDefault="009B331E" w:rsidP="009B331E">
      <w:pPr>
        <w:ind w:left="3540" w:firstLine="708"/>
        <w:jc w:val="both"/>
      </w:pPr>
      <w:r w:rsidRPr="00527221">
        <w:t>подпись</w:t>
      </w:r>
    </w:p>
    <w:p w:rsidR="00B82F78" w:rsidRPr="00527221" w:rsidRDefault="00B82F78" w:rsidP="00B82F78">
      <w:pPr>
        <w:jc w:val="both"/>
        <w:rPr>
          <w:sz w:val="24"/>
          <w:szCs w:val="24"/>
        </w:rPr>
      </w:pPr>
      <w:r w:rsidRPr="00527221">
        <w:rPr>
          <w:sz w:val="24"/>
          <w:szCs w:val="24"/>
          <w:shd w:val="clear" w:color="auto" w:fill="FFFFFF"/>
        </w:rPr>
        <w:t>Р</w:t>
      </w:r>
      <w:r w:rsidRPr="00527221">
        <w:rPr>
          <w:sz w:val="24"/>
          <w:szCs w:val="24"/>
        </w:rPr>
        <w:t>уководитель практики от профильной организации</w:t>
      </w:r>
      <w:r w:rsidR="009B331E" w:rsidRPr="00527221">
        <w:rPr>
          <w:sz w:val="24"/>
          <w:szCs w:val="24"/>
        </w:rPr>
        <w:t xml:space="preserve"> ______________/ _________________</w:t>
      </w:r>
    </w:p>
    <w:p w:rsidR="00B82F78" w:rsidRPr="00527221" w:rsidRDefault="009B331E" w:rsidP="009B331E">
      <w:pPr>
        <w:ind w:left="5664"/>
        <w:jc w:val="both"/>
      </w:pPr>
      <w:r w:rsidRPr="00527221">
        <w:t xml:space="preserve">      </w:t>
      </w:r>
      <w:r w:rsidR="00B82F78" w:rsidRPr="00527221">
        <w:t>подпись</w:t>
      </w:r>
    </w:p>
    <w:p w:rsidR="00B82F78" w:rsidRPr="00527221" w:rsidRDefault="00B82F78" w:rsidP="00B82F78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Подпись _____________________________________________________________________</w:t>
      </w:r>
    </w:p>
    <w:p w:rsidR="00B82F78" w:rsidRPr="00527221" w:rsidRDefault="00B82F78" w:rsidP="00B82F78">
      <w:pPr>
        <w:ind w:left="708"/>
        <w:jc w:val="both"/>
      </w:pPr>
      <w:r w:rsidRPr="00527221">
        <w:t xml:space="preserve">       в родительном падеже: должность, ФИО руководителя практики от профильной организации</w:t>
      </w:r>
    </w:p>
    <w:p w:rsidR="00B82F78" w:rsidRPr="00527221" w:rsidRDefault="00B82F78" w:rsidP="00564655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удостоверяю______________   __________________________________________________</w:t>
      </w:r>
    </w:p>
    <w:p w:rsidR="00B82F78" w:rsidRPr="00527221" w:rsidRDefault="009B331E" w:rsidP="00564655">
      <w:pPr>
        <w:ind w:left="708" w:firstLine="708"/>
        <w:jc w:val="both"/>
      </w:pPr>
      <w:r w:rsidRPr="00527221">
        <w:t xml:space="preserve">           п</w:t>
      </w:r>
      <w:r w:rsidR="00B82F78" w:rsidRPr="00527221">
        <w:t>одпись</w:t>
      </w:r>
      <w:r w:rsidR="00B82F78" w:rsidRPr="00527221">
        <w:tab/>
        <w:t xml:space="preserve">                 Должность, ФИО должностного лица, удостоверившего подпись </w:t>
      </w:r>
    </w:p>
    <w:p w:rsidR="00B82F78" w:rsidRPr="00527221" w:rsidRDefault="00B82F78" w:rsidP="00B82F78">
      <w:pPr>
        <w:ind w:left="1416" w:firstLine="708"/>
        <w:jc w:val="both"/>
      </w:pPr>
    </w:p>
    <w:p w:rsidR="00B82F78" w:rsidRPr="0052722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527221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527221">
        <w:rPr>
          <w:sz w:val="18"/>
          <w:szCs w:val="18"/>
        </w:rPr>
        <w:t>М.П.</w:t>
      </w:r>
    </w:p>
    <w:p w:rsidR="009B331E" w:rsidRPr="00527221" w:rsidRDefault="009B331E">
      <w:pPr>
        <w:widowControl/>
        <w:autoSpaceDE/>
        <w:autoSpaceDN/>
        <w:adjustRightInd/>
        <w:rPr>
          <w:sz w:val="28"/>
          <w:szCs w:val="28"/>
        </w:rPr>
      </w:pPr>
      <w:r w:rsidRPr="00527221">
        <w:rPr>
          <w:sz w:val="28"/>
          <w:szCs w:val="28"/>
        </w:rPr>
        <w:br w:type="page"/>
      </w:r>
    </w:p>
    <w:p w:rsidR="000931AE" w:rsidRPr="00527221" w:rsidRDefault="000931AE" w:rsidP="00624C7D">
      <w:pPr>
        <w:spacing w:line="276" w:lineRule="exact"/>
        <w:ind w:left="15" w:right="15"/>
        <w:jc w:val="right"/>
        <w:rPr>
          <w:sz w:val="28"/>
          <w:szCs w:val="28"/>
        </w:rPr>
      </w:pPr>
      <w:r w:rsidRPr="00527221">
        <w:rPr>
          <w:sz w:val="28"/>
          <w:szCs w:val="28"/>
        </w:rPr>
        <w:t>Приложение Г</w:t>
      </w:r>
    </w:p>
    <w:p w:rsidR="000931AE" w:rsidRPr="00527221" w:rsidRDefault="000931AE" w:rsidP="000931AE">
      <w:pPr>
        <w:jc w:val="center"/>
        <w:rPr>
          <w:b/>
          <w:sz w:val="24"/>
          <w:szCs w:val="24"/>
        </w:rPr>
      </w:pPr>
    </w:p>
    <w:p w:rsidR="000931AE" w:rsidRPr="00527221" w:rsidRDefault="000931AE" w:rsidP="000931AE">
      <w:pPr>
        <w:jc w:val="center"/>
        <w:rPr>
          <w:b/>
          <w:sz w:val="24"/>
          <w:szCs w:val="24"/>
        </w:rPr>
      </w:pPr>
      <w:r w:rsidRPr="00527221">
        <w:rPr>
          <w:b/>
          <w:sz w:val="24"/>
          <w:szCs w:val="24"/>
        </w:rPr>
        <w:t>ДНЕВНИК ПРАКТИ</w:t>
      </w:r>
      <w:r w:rsidR="00B70393">
        <w:rPr>
          <w:b/>
          <w:sz w:val="24"/>
          <w:szCs w:val="24"/>
        </w:rPr>
        <w:t>ЧЕСКОЙ ПОДГОТОВКИ</w:t>
      </w:r>
    </w:p>
    <w:p w:rsidR="000931AE" w:rsidRPr="00527221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527221" w:rsidTr="00564655">
        <w:tc>
          <w:tcPr>
            <w:tcW w:w="332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Дата</w:t>
            </w:r>
          </w:p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527221" w:rsidRDefault="000931AE" w:rsidP="00564655">
            <w:pPr>
              <w:jc w:val="center"/>
              <w:rPr>
                <w:sz w:val="24"/>
                <w:szCs w:val="24"/>
              </w:rPr>
            </w:pPr>
            <w:r w:rsidRPr="00527221">
              <w:rPr>
                <w:sz w:val="24"/>
                <w:szCs w:val="24"/>
              </w:rPr>
              <w:t>о выполнении</w:t>
            </w: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  <w:tr w:rsidR="000931AE" w:rsidRPr="00527221" w:rsidTr="00564655">
        <w:trPr>
          <w:trHeight w:hRule="exact" w:val="851"/>
        </w:trPr>
        <w:tc>
          <w:tcPr>
            <w:tcW w:w="332" w:type="pct"/>
          </w:tcPr>
          <w:p w:rsidR="000931AE" w:rsidRPr="00527221" w:rsidRDefault="000931AE" w:rsidP="00564655">
            <w:pPr>
              <w:jc w:val="center"/>
              <w:rPr>
                <w:lang w:val="en-US"/>
              </w:rPr>
            </w:pPr>
            <w:r w:rsidRPr="00527221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527221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527221" w:rsidRDefault="000931AE" w:rsidP="00564655">
            <w:pPr>
              <w:jc w:val="center"/>
            </w:pPr>
          </w:p>
        </w:tc>
      </w:tr>
    </w:tbl>
    <w:p w:rsidR="000931AE" w:rsidRPr="00527221" w:rsidRDefault="000931AE" w:rsidP="000931AE">
      <w:pPr>
        <w:jc w:val="center"/>
      </w:pPr>
    </w:p>
    <w:p w:rsidR="000931AE" w:rsidRPr="00527221" w:rsidRDefault="000931AE" w:rsidP="000931AE">
      <w:pPr>
        <w:jc w:val="center"/>
      </w:pPr>
    </w:p>
    <w:p w:rsidR="000931AE" w:rsidRPr="00527221" w:rsidRDefault="000931AE" w:rsidP="000931AE">
      <w:pPr>
        <w:jc w:val="right"/>
        <w:rPr>
          <w:sz w:val="24"/>
          <w:szCs w:val="24"/>
        </w:rPr>
      </w:pPr>
      <w:r w:rsidRPr="00527221">
        <w:rPr>
          <w:sz w:val="24"/>
          <w:szCs w:val="24"/>
        </w:rPr>
        <w:t>Подпись обучающегося ___________</w:t>
      </w:r>
    </w:p>
    <w:p w:rsidR="000931AE" w:rsidRPr="00527221" w:rsidRDefault="00AF2E79" w:rsidP="000931AE">
      <w:pPr>
        <w:jc w:val="center"/>
        <w:rPr>
          <w:sz w:val="28"/>
          <w:szCs w:val="28"/>
        </w:rPr>
      </w:pPr>
      <w:r w:rsidRPr="00527221">
        <w:rPr>
          <w:sz w:val="28"/>
          <w:szCs w:val="28"/>
        </w:rPr>
        <w:t>М.П.</w:t>
      </w:r>
    </w:p>
    <w:p w:rsidR="00B82F78" w:rsidRPr="00527221" w:rsidRDefault="00B82F78">
      <w:pPr>
        <w:widowControl/>
        <w:autoSpaceDE/>
        <w:autoSpaceDN/>
        <w:adjustRightInd/>
        <w:rPr>
          <w:sz w:val="24"/>
          <w:szCs w:val="24"/>
        </w:rPr>
      </w:pPr>
      <w:r w:rsidRPr="00527221">
        <w:rPr>
          <w:sz w:val="24"/>
          <w:szCs w:val="24"/>
        </w:rPr>
        <w:br w:type="page"/>
      </w:r>
    </w:p>
    <w:p w:rsidR="00B82F78" w:rsidRPr="00527221" w:rsidRDefault="00B82F78" w:rsidP="00624C7D">
      <w:pPr>
        <w:jc w:val="right"/>
        <w:rPr>
          <w:sz w:val="28"/>
          <w:szCs w:val="28"/>
        </w:rPr>
      </w:pPr>
      <w:r w:rsidRPr="00527221">
        <w:rPr>
          <w:sz w:val="28"/>
          <w:szCs w:val="28"/>
        </w:rPr>
        <w:t>Приложение Д</w:t>
      </w:r>
    </w:p>
    <w:p w:rsidR="00B82F78" w:rsidRPr="00527221" w:rsidRDefault="00B82F78" w:rsidP="00B82F78">
      <w:pPr>
        <w:jc w:val="center"/>
        <w:rPr>
          <w:sz w:val="28"/>
          <w:szCs w:val="28"/>
        </w:rPr>
      </w:pPr>
    </w:p>
    <w:p w:rsidR="00B82F78" w:rsidRPr="00527221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527221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527221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Студент (ка)______________________</w:t>
      </w:r>
      <w:r w:rsidR="006977BF" w:rsidRPr="00527221">
        <w:rPr>
          <w:sz w:val="24"/>
          <w:szCs w:val="24"/>
          <w:shd w:val="clear" w:color="auto" w:fill="FFFFFF"/>
        </w:rPr>
        <w:t>__</w:t>
      </w:r>
      <w:r w:rsidRPr="00527221">
        <w:rPr>
          <w:sz w:val="24"/>
          <w:szCs w:val="24"/>
          <w:shd w:val="clear" w:color="auto" w:fill="FFFFFF"/>
        </w:rPr>
        <w:t>__</w:t>
      </w:r>
      <w:r w:rsidR="006977BF" w:rsidRPr="00527221">
        <w:rPr>
          <w:sz w:val="24"/>
          <w:szCs w:val="24"/>
          <w:shd w:val="clear" w:color="auto" w:fill="FFFFFF"/>
        </w:rPr>
        <w:t>______</w:t>
      </w:r>
      <w:r w:rsidRPr="00527221">
        <w:rPr>
          <w:sz w:val="24"/>
          <w:szCs w:val="24"/>
          <w:shd w:val="clear" w:color="auto" w:fill="FFFFFF"/>
        </w:rPr>
        <w:t>______________________________</w:t>
      </w:r>
    </w:p>
    <w:p w:rsidR="00B82F78" w:rsidRPr="00527221" w:rsidRDefault="00B82F78" w:rsidP="006977BF">
      <w:pPr>
        <w:jc w:val="center"/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527221">
        <w:rPr>
          <w:sz w:val="24"/>
          <w:szCs w:val="24"/>
          <w:shd w:val="clear" w:color="auto" w:fill="FFFFFF"/>
        </w:rPr>
        <w:t>____</w:t>
      </w:r>
      <w:r w:rsidRPr="00527221">
        <w:rPr>
          <w:sz w:val="24"/>
          <w:szCs w:val="24"/>
          <w:shd w:val="clear" w:color="auto" w:fill="FFFFFF"/>
        </w:rPr>
        <w:t>__</w:t>
      </w:r>
      <w:r w:rsidR="006977BF" w:rsidRPr="00527221">
        <w:rPr>
          <w:sz w:val="24"/>
          <w:szCs w:val="24"/>
          <w:shd w:val="clear" w:color="auto" w:fill="FFFFFF"/>
        </w:rPr>
        <w:t>_______</w:t>
      </w:r>
      <w:r w:rsidRPr="00527221">
        <w:rPr>
          <w:sz w:val="24"/>
          <w:szCs w:val="24"/>
          <w:shd w:val="clear" w:color="auto" w:fill="FFFFFF"/>
        </w:rPr>
        <w:t>____________ ЧУОО ВО «ОмГА»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 xml:space="preserve">проходил(а) </w:t>
      </w:r>
      <w:r w:rsidR="006977BF" w:rsidRPr="00527221">
        <w:rPr>
          <w:sz w:val="24"/>
          <w:szCs w:val="24"/>
          <w:shd w:val="clear" w:color="auto" w:fill="FFFFFF"/>
        </w:rPr>
        <w:t xml:space="preserve">производственную </w:t>
      </w:r>
      <w:r w:rsidRPr="00527221">
        <w:rPr>
          <w:sz w:val="24"/>
          <w:szCs w:val="24"/>
          <w:shd w:val="clear" w:color="auto" w:fill="FFFFFF"/>
        </w:rPr>
        <w:t>практику в________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527221">
        <w:rPr>
          <w:sz w:val="24"/>
          <w:szCs w:val="24"/>
          <w:shd w:val="clear" w:color="auto" w:fill="FFFFFF"/>
        </w:rPr>
        <w:t>________</w:t>
      </w:r>
      <w:r w:rsidRPr="00527221">
        <w:rPr>
          <w:sz w:val="24"/>
          <w:szCs w:val="24"/>
          <w:shd w:val="clear" w:color="auto" w:fill="FFFFFF"/>
        </w:rPr>
        <w:t>_________________________________________</w:t>
      </w:r>
      <w:r w:rsidRPr="00527221">
        <w:rPr>
          <w:sz w:val="24"/>
          <w:szCs w:val="24"/>
        </w:rPr>
        <w:br/>
      </w:r>
      <w:r w:rsidRPr="00527221">
        <w:rPr>
          <w:shd w:val="clear" w:color="auto" w:fill="FFFFFF"/>
        </w:rPr>
        <w:t>(наименование организации</w:t>
      </w:r>
      <w:r w:rsidR="009B331E" w:rsidRPr="00527221">
        <w:rPr>
          <w:shd w:val="clear" w:color="auto" w:fill="FFFFFF"/>
        </w:rPr>
        <w:t>, адрес</w:t>
      </w:r>
      <w:r w:rsidRPr="00527221">
        <w:rPr>
          <w:shd w:val="clear" w:color="auto" w:fill="FFFFFF"/>
        </w:rPr>
        <w:t>)</w:t>
      </w:r>
      <w:r w:rsidRPr="00527221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527221">
        <w:rPr>
          <w:sz w:val="24"/>
          <w:szCs w:val="24"/>
          <w:shd w:val="clear" w:color="auto" w:fill="FFFFFF"/>
        </w:rPr>
        <w:t xml:space="preserve">прохождения </w:t>
      </w:r>
      <w:r w:rsidRPr="00527221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27221" w:rsidRDefault="00B82F78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527221">
        <w:rPr>
          <w:sz w:val="24"/>
          <w:szCs w:val="24"/>
          <w:shd w:val="clear" w:color="auto" w:fill="FFFFFF"/>
        </w:rPr>
        <w:t>________________________________</w:t>
      </w:r>
      <w:r w:rsidRPr="00527221">
        <w:rPr>
          <w:sz w:val="24"/>
          <w:szCs w:val="24"/>
          <w:shd w:val="clear" w:color="auto" w:fill="FFFFFF"/>
        </w:rPr>
        <w:t>____________________</w:t>
      </w:r>
    </w:p>
    <w:p w:rsidR="00B82F78" w:rsidRPr="00527221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527221" w:rsidRDefault="00B82F78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527221">
        <w:rPr>
          <w:sz w:val="24"/>
          <w:szCs w:val="24"/>
          <w:shd w:val="clear" w:color="auto" w:fill="FFFFFF"/>
        </w:rPr>
        <w:t>___________________________________</w:t>
      </w:r>
      <w:r w:rsidRPr="00527221">
        <w:rPr>
          <w:sz w:val="24"/>
          <w:szCs w:val="24"/>
          <w:shd w:val="clear" w:color="auto" w:fill="FFFFFF"/>
        </w:rPr>
        <w:t>______</w:t>
      </w:r>
      <w:r w:rsidRPr="00527221">
        <w:rPr>
          <w:sz w:val="24"/>
          <w:szCs w:val="24"/>
        </w:rPr>
        <w:br/>
      </w:r>
      <w:r w:rsidR="006977BF" w:rsidRPr="00527221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  <w:r w:rsidRPr="0052722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527221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527221" w:rsidRDefault="00B82F78" w:rsidP="006977BF">
      <w:pPr>
        <w:rPr>
          <w:sz w:val="24"/>
          <w:szCs w:val="24"/>
        </w:rPr>
      </w:pPr>
      <w:r w:rsidRPr="00527221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527221">
        <w:rPr>
          <w:sz w:val="24"/>
          <w:szCs w:val="24"/>
          <w:shd w:val="clear" w:color="auto" w:fill="FFFFFF"/>
        </w:rPr>
        <w:t>_</w:t>
      </w:r>
      <w:r w:rsidRPr="00527221">
        <w:rPr>
          <w:sz w:val="24"/>
          <w:szCs w:val="24"/>
          <w:shd w:val="clear" w:color="auto" w:fill="FFFFFF"/>
        </w:rPr>
        <w:t>_</w:t>
      </w:r>
      <w:r w:rsidRPr="00527221">
        <w:rPr>
          <w:sz w:val="24"/>
          <w:szCs w:val="24"/>
        </w:rPr>
        <w:br/>
      </w:r>
      <w:r w:rsidRPr="00527221">
        <w:rPr>
          <w:sz w:val="24"/>
          <w:szCs w:val="24"/>
          <w:shd w:val="clear" w:color="auto" w:fill="FFFFFF"/>
        </w:rPr>
        <w:t>Р</w:t>
      </w:r>
      <w:r w:rsidRPr="00527221">
        <w:rPr>
          <w:sz w:val="24"/>
          <w:szCs w:val="24"/>
        </w:rPr>
        <w:t xml:space="preserve">уководитель практики от </w:t>
      </w:r>
      <w:r w:rsidR="006977BF" w:rsidRPr="00527221">
        <w:rPr>
          <w:sz w:val="24"/>
          <w:szCs w:val="24"/>
        </w:rPr>
        <w:t>профильной</w:t>
      </w:r>
      <w:r w:rsidRPr="00527221">
        <w:rPr>
          <w:sz w:val="24"/>
          <w:szCs w:val="24"/>
        </w:rPr>
        <w:t xml:space="preserve"> организации___</w:t>
      </w:r>
      <w:r w:rsidR="006977BF" w:rsidRPr="00527221">
        <w:rPr>
          <w:sz w:val="24"/>
          <w:szCs w:val="24"/>
        </w:rPr>
        <w:t>_</w:t>
      </w:r>
      <w:r w:rsidRPr="00527221">
        <w:rPr>
          <w:sz w:val="24"/>
          <w:szCs w:val="24"/>
        </w:rPr>
        <w:t>__</w:t>
      </w:r>
      <w:r w:rsidR="006977BF" w:rsidRPr="00527221">
        <w:rPr>
          <w:sz w:val="24"/>
          <w:szCs w:val="24"/>
        </w:rPr>
        <w:t>__</w:t>
      </w:r>
      <w:r w:rsidRPr="00527221">
        <w:rPr>
          <w:sz w:val="24"/>
          <w:szCs w:val="24"/>
        </w:rPr>
        <w:t>________________</w:t>
      </w:r>
    </w:p>
    <w:p w:rsidR="00B82F78" w:rsidRPr="00527221" w:rsidRDefault="00B82F78" w:rsidP="00B82F78">
      <w:pPr>
        <w:ind w:left="6372" w:firstLine="708"/>
        <w:jc w:val="both"/>
      </w:pPr>
      <w:r w:rsidRPr="00527221">
        <w:t>подпись</w:t>
      </w:r>
    </w:p>
    <w:p w:rsidR="00B82F78" w:rsidRPr="00527221" w:rsidRDefault="00B82F78" w:rsidP="00B82F78">
      <w:pPr>
        <w:spacing w:before="240"/>
        <w:jc w:val="both"/>
        <w:rPr>
          <w:sz w:val="24"/>
          <w:szCs w:val="24"/>
        </w:rPr>
      </w:pPr>
      <w:r w:rsidRPr="00527221">
        <w:rPr>
          <w:sz w:val="24"/>
          <w:szCs w:val="24"/>
        </w:rPr>
        <w:t>Подпись _____________________________________________________________________</w:t>
      </w:r>
    </w:p>
    <w:p w:rsidR="00B82F78" w:rsidRPr="00527221" w:rsidRDefault="00B82F78" w:rsidP="00B82F78">
      <w:pPr>
        <w:ind w:left="708"/>
        <w:jc w:val="both"/>
      </w:pPr>
      <w:r w:rsidRPr="00527221">
        <w:t xml:space="preserve">       в родительном падеже: должность, ФИО руководителя практики от профильной организации</w:t>
      </w:r>
    </w:p>
    <w:p w:rsidR="00B82F78" w:rsidRPr="00527221" w:rsidRDefault="00B82F78" w:rsidP="00B82F78">
      <w:pPr>
        <w:jc w:val="both"/>
        <w:rPr>
          <w:sz w:val="24"/>
          <w:szCs w:val="24"/>
        </w:rPr>
      </w:pPr>
      <w:r w:rsidRPr="00527221">
        <w:rPr>
          <w:sz w:val="24"/>
          <w:szCs w:val="24"/>
        </w:rPr>
        <w:t xml:space="preserve">удостоверяю ______________  </w:t>
      </w:r>
      <w:r w:rsidR="006977BF" w:rsidRPr="00527221">
        <w:rPr>
          <w:sz w:val="24"/>
          <w:szCs w:val="24"/>
        </w:rPr>
        <w:t xml:space="preserve">  </w:t>
      </w:r>
      <w:r w:rsidRPr="00527221">
        <w:rPr>
          <w:sz w:val="24"/>
          <w:szCs w:val="24"/>
        </w:rPr>
        <w:t xml:space="preserve"> _________</w:t>
      </w:r>
      <w:r w:rsidR="006977BF" w:rsidRPr="00527221">
        <w:rPr>
          <w:sz w:val="24"/>
          <w:szCs w:val="24"/>
        </w:rPr>
        <w:t>____</w:t>
      </w:r>
      <w:r w:rsidRPr="00527221">
        <w:rPr>
          <w:sz w:val="24"/>
          <w:szCs w:val="24"/>
        </w:rPr>
        <w:t>____________________________________</w:t>
      </w:r>
    </w:p>
    <w:p w:rsidR="00B82F78" w:rsidRPr="00527221" w:rsidRDefault="00B82F78" w:rsidP="00B82F78">
      <w:pPr>
        <w:ind w:left="708" w:firstLine="708"/>
        <w:jc w:val="both"/>
      </w:pPr>
      <w:r w:rsidRPr="00527221">
        <w:t xml:space="preserve">           </w:t>
      </w:r>
      <w:r w:rsidR="009B331E" w:rsidRPr="00527221">
        <w:t>п</w:t>
      </w:r>
      <w:r w:rsidRPr="00527221">
        <w:t>одпись</w:t>
      </w:r>
      <w:r w:rsidRPr="00527221">
        <w:tab/>
        <w:t xml:space="preserve">                 Должность, ФИО должностного лица, удостоверившего подпись </w:t>
      </w:r>
    </w:p>
    <w:p w:rsidR="00B82F78" w:rsidRPr="00527221" w:rsidRDefault="00B82F78" w:rsidP="00B82F78">
      <w:pPr>
        <w:ind w:left="1416" w:firstLine="708"/>
        <w:jc w:val="both"/>
      </w:pPr>
    </w:p>
    <w:p w:rsidR="00B82F78" w:rsidRPr="00527221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27221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27221">
        <w:rPr>
          <w:sz w:val="18"/>
          <w:szCs w:val="18"/>
        </w:rPr>
        <w:t>М.П.</w:t>
      </w:r>
    </w:p>
    <w:p w:rsidR="00170C14" w:rsidRPr="00527221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52722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BF6" w:rsidRDefault="00174BF6" w:rsidP="00160BC1">
      <w:r>
        <w:separator/>
      </w:r>
    </w:p>
  </w:endnote>
  <w:endnote w:type="continuationSeparator" w:id="0">
    <w:p w:rsidR="00174BF6" w:rsidRDefault="00174BF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BF6" w:rsidRDefault="00174BF6" w:rsidP="00160BC1">
      <w:r>
        <w:separator/>
      </w:r>
    </w:p>
  </w:footnote>
  <w:footnote w:type="continuationSeparator" w:id="0">
    <w:p w:rsidR="00174BF6" w:rsidRDefault="00174BF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C3DB7"/>
    <w:multiLevelType w:val="hybridMultilevel"/>
    <w:tmpl w:val="A41E7D2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" w15:restartNumberingAfterBreak="0">
    <w:nsid w:val="0C9B4237"/>
    <w:multiLevelType w:val="hybridMultilevel"/>
    <w:tmpl w:val="CF94010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3" w15:restartNumberingAfterBreak="0">
    <w:nsid w:val="0D095080"/>
    <w:multiLevelType w:val="hybridMultilevel"/>
    <w:tmpl w:val="D32AA4C4"/>
    <w:lvl w:ilvl="0" w:tplc="5F3CF25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EE522A0"/>
    <w:multiLevelType w:val="hybridMultilevel"/>
    <w:tmpl w:val="2D1A850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5" w15:restartNumberingAfterBreak="0">
    <w:nsid w:val="143F6EAC"/>
    <w:multiLevelType w:val="hybridMultilevel"/>
    <w:tmpl w:val="08AC11EE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157F4B2C"/>
    <w:multiLevelType w:val="hybridMultilevel"/>
    <w:tmpl w:val="23C237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137AA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20369"/>
    <w:multiLevelType w:val="hybridMultilevel"/>
    <w:tmpl w:val="FE3CF68C"/>
    <w:lvl w:ilvl="0" w:tplc="94E6E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070CAF"/>
    <w:multiLevelType w:val="hybridMultilevel"/>
    <w:tmpl w:val="B37414A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0" w15:restartNumberingAfterBreak="0">
    <w:nsid w:val="268865AD"/>
    <w:multiLevelType w:val="hybridMultilevel"/>
    <w:tmpl w:val="3A06569C"/>
    <w:lvl w:ilvl="0" w:tplc="127A12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92323"/>
    <w:multiLevelType w:val="hybridMultilevel"/>
    <w:tmpl w:val="675EE3F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29DD316A"/>
    <w:multiLevelType w:val="hybridMultilevel"/>
    <w:tmpl w:val="C242FA94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B3C5384"/>
    <w:multiLevelType w:val="hybridMultilevel"/>
    <w:tmpl w:val="4E5A5B4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C748A"/>
    <w:multiLevelType w:val="hybridMultilevel"/>
    <w:tmpl w:val="2D047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D26683"/>
    <w:multiLevelType w:val="hybridMultilevel"/>
    <w:tmpl w:val="036A793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5EC27CC"/>
    <w:multiLevelType w:val="hybridMultilevel"/>
    <w:tmpl w:val="0D7456A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 w15:restartNumberingAfterBreak="0">
    <w:nsid w:val="47844CC9"/>
    <w:multiLevelType w:val="hybridMultilevel"/>
    <w:tmpl w:val="0BD2F984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1" w15:restartNumberingAfterBreak="0">
    <w:nsid w:val="52106583"/>
    <w:multiLevelType w:val="hybridMultilevel"/>
    <w:tmpl w:val="18A251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E5546"/>
    <w:multiLevelType w:val="hybridMultilevel"/>
    <w:tmpl w:val="2AF42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D842C8"/>
    <w:multiLevelType w:val="hybridMultilevel"/>
    <w:tmpl w:val="8C286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00B4709"/>
    <w:multiLevelType w:val="hybridMultilevel"/>
    <w:tmpl w:val="CAD01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0402C"/>
    <w:multiLevelType w:val="hybridMultilevel"/>
    <w:tmpl w:val="187EDCB0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BF030EF"/>
    <w:multiLevelType w:val="hybridMultilevel"/>
    <w:tmpl w:val="97DA2630"/>
    <w:lvl w:ilvl="0" w:tplc="5CBCF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28"/>
  </w:num>
  <w:num w:numId="4">
    <w:abstractNumId w:val="11"/>
  </w:num>
  <w:num w:numId="5">
    <w:abstractNumId w:val="22"/>
  </w:num>
  <w:num w:numId="6">
    <w:abstractNumId w:val="25"/>
  </w:num>
  <w:num w:numId="7">
    <w:abstractNumId w:val="18"/>
  </w:num>
  <w:num w:numId="8">
    <w:abstractNumId w:val="8"/>
  </w:num>
  <w:num w:numId="9">
    <w:abstractNumId w:val="26"/>
  </w:num>
  <w:num w:numId="10">
    <w:abstractNumId w:val="27"/>
  </w:num>
  <w:num w:numId="11">
    <w:abstractNumId w:val="3"/>
  </w:num>
  <w:num w:numId="12">
    <w:abstractNumId w:val="6"/>
  </w:num>
  <w:num w:numId="13">
    <w:abstractNumId w:val="12"/>
  </w:num>
  <w:num w:numId="14">
    <w:abstractNumId w:val="14"/>
  </w:num>
  <w:num w:numId="15">
    <w:abstractNumId w:val="21"/>
  </w:num>
  <w:num w:numId="16">
    <w:abstractNumId w:val="20"/>
  </w:num>
  <w:num w:numId="17">
    <w:abstractNumId w:val="9"/>
  </w:num>
  <w:num w:numId="18">
    <w:abstractNumId w:val="17"/>
  </w:num>
  <w:num w:numId="19">
    <w:abstractNumId w:val="10"/>
  </w:num>
  <w:num w:numId="20">
    <w:abstractNumId w:val="13"/>
  </w:num>
  <w:num w:numId="21">
    <w:abstractNumId w:val="23"/>
  </w:num>
  <w:num w:numId="22">
    <w:abstractNumId w:val="2"/>
  </w:num>
  <w:num w:numId="23">
    <w:abstractNumId w:val="19"/>
  </w:num>
  <w:num w:numId="24">
    <w:abstractNumId w:val="4"/>
  </w:num>
  <w:num w:numId="25">
    <w:abstractNumId w:val="1"/>
  </w:num>
  <w:num w:numId="26">
    <w:abstractNumId w:val="5"/>
  </w:num>
  <w:num w:numId="27">
    <w:abstractNumId w:val="24"/>
  </w:num>
  <w:num w:numId="28">
    <w:abstractNumId w:val="16"/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C7E"/>
    <w:rsid w:val="0000343B"/>
    <w:rsid w:val="00021F3B"/>
    <w:rsid w:val="000241A1"/>
    <w:rsid w:val="00027D2C"/>
    <w:rsid w:val="00027E5B"/>
    <w:rsid w:val="00034F2F"/>
    <w:rsid w:val="00037461"/>
    <w:rsid w:val="00040287"/>
    <w:rsid w:val="000422AA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BDC"/>
    <w:rsid w:val="00102E02"/>
    <w:rsid w:val="00114770"/>
    <w:rsid w:val="001160F5"/>
    <w:rsid w:val="001165D0"/>
    <w:rsid w:val="001166B7"/>
    <w:rsid w:val="001167A8"/>
    <w:rsid w:val="00125D1B"/>
    <w:rsid w:val="00127108"/>
    <w:rsid w:val="00127DEA"/>
    <w:rsid w:val="00131CDA"/>
    <w:rsid w:val="00132893"/>
    <w:rsid w:val="00132B00"/>
    <w:rsid w:val="00132F57"/>
    <w:rsid w:val="001378B1"/>
    <w:rsid w:val="0015639D"/>
    <w:rsid w:val="001576E7"/>
    <w:rsid w:val="0016083D"/>
    <w:rsid w:val="00160BC1"/>
    <w:rsid w:val="00161C70"/>
    <w:rsid w:val="00166877"/>
    <w:rsid w:val="00170C14"/>
    <w:rsid w:val="001716A9"/>
    <w:rsid w:val="00174BF6"/>
    <w:rsid w:val="00181AAB"/>
    <w:rsid w:val="00184F65"/>
    <w:rsid w:val="00185824"/>
    <w:rsid w:val="001871AA"/>
    <w:rsid w:val="00194E16"/>
    <w:rsid w:val="001A6533"/>
    <w:rsid w:val="001C4FED"/>
    <w:rsid w:val="001C6305"/>
    <w:rsid w:val="001C7A33"/>
    <w:rsid w:val="001F11DE"/>
    <w:rsid w:val="001F134A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5292"/>
    <w:rsid w:val="002657BC"/>
    <w:rsid w:val="00270232"/>
    <w:rsid w:val="002711C6"/>
    <w:rsid w:val="002728EA"/>
    <w:rsid w:val="00276128"/>
    <w:rsid w:val="0027733F"/>
    <w:rsid w:val="00280973"/>
    <w:rsid w:val="002912A8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016"/>
    <w:rsid w:val="002C2EAE"/>
    <w:rsid w:val="002C3F08"/>
    <w:rsid w:val="002C7582"/>
    <w:rsid w:val="002D6AC0"/>
    <w:rsid w:val="002E0B0F"/>
    <w:rsid w:val="002E4CB7"/>
    <w:rsid w:val="002E59CD"/>
    <w:rsid w:val="002F084F"/>
    <w:rsid w:val="00301BDA"/>
    <w:rsid w:val="003052EE"/>
    <w:rsid w:val="00306E74"/>
    <w:rsid w:val="00315AB7"/>
    <w:rsid w:val="0032166A"/>
    <w:rsid w:val="00330957"/>
    <w:rsid w:val="00333CAF"/>
    <w:rsid w:val="0033546E"/>
    <w:rsid w:val="00344F33"/>
    <w:rsid w:val="00345881"/>
    <w:rsid w:val="00355C7E"/>
    <w:rsid w:val="003618C2"/>
    <w:rsid w:val="00362415"/>
    <w:rsid w:val="00363097"/>
    <w:rsid w:val="00365758"/>
    <w:rsid w:val="003668E3"/>
    <w:rsid w:val="00383E91"/>
    <w:rsid w:val="00383FA7"/>
    <w:rsid w:val="00390B62"/>
    <w:rsid w:val="003943C8"/>
    <w:rsid w:val="00395752"/>
    <w:rsid w:val="003A3494"/>
    <w:rsid w:val="003A57B5"/>
    <w:rsid w:val="003A6FB0"/>
    <w:rsid w:val="003A71E4"/>
    <w:rsid w:val="003B17CF"/>
    <w:rsid w:val="003B3035"/>
    <w:rsid w:val="003B7F71"/>
    <w:rsid w:val="003C4D64"/>
    <w:rsid w:val="00400491"/>
    <w:rsid w:val="00407242"/>
    <w:rsid w:val="00407404"/>
    <w:rsid w:val="004110F5"/>
    <w:rsid w:val="00412C2D"/>
    <w:rsid w:val="00417954"/>
    <w:rsid w:val="00435249"/>
    <w:rsid w:val="0044223A"/>
    <w:rsid w:val="00447D4A"/>
    <w:rsid w:val="0046365B"/>
    <w:rsid w:val="00463E68"/>
    <w:rsid w:val="00464304"/>
    <w:rsid w:val="0047224A"/>
    <w:rsid w:val="004749D6"/>
    <w:rsid w:val="0047572F"/>
    <w:rsid w:val="0047633A"/>
    <w:rsid w:val="00476F52"/>
    <w:rsid w:val="00477D77"/>
    <w:rsid w:val="0048300E"/>
    <w:rsid w:val="00485D7F"/>
    <w:rsid w:val="0049217A"/>
    <w:rsid w:val="00497AF4"/>
    <w:rsid w:val="004A2C0D"/>
    <w:rsid w:val="004A2E62"/>
    <w:rsid w:val="004A68C9"/>
    <w:rsid w:val="004B6A50"/>
    <w:rsid w:val="004C5815"/>
    <w:rsid w:val="004C6DB3"/>
    <w:rsid w:val="004C7AE8"/>
    <w:rsid w:val="004D24A1"/>
    <w:rsid w:val="004E0C3F"/>
    <w:rsid w:val="004E3D82"/>
    <w:rsid w:val="004E4CD6"/>
    <w:rsid w:val="004E4DB2"/>
    <w:rsid w:val="004E608C"/>
    <w:rsid w:val="004E62F1"/>
    <w:rsid w:val="004E6D70"/>
    <w:rsid w:val="004E753A"/>
    <w:rsid w:val="004F3C72"/>
    <w:rsid w:val="00516F43"/>
    <w:rsid w:val="00525B17"/>
    <w:rsid w:val="00527221"/>
    <w:rsid w:val="00530437"/>
    <w:rsid w:val="005362E6"/>
    <w:rsid w:val="00537A62"/>
    <w:rsid w:val="00540F31"/>
    <w:rsid w:val="00545D1D"/>
    <w:rsid w:val="00554386"/>
    <w:rsid w:val="00564655"/>
    <w:rsid w:val="00564999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504E"/>
    <w:rsid w:val="005C5EF9"/>
    <w:rsid w:val="005C7567"/>
    <w:rsid w:val="005D206B"/>
    <w:rsid w:val="005D720F"/>
    <w:rsid w:val="005E3389"/>
    <w:rsid w:val="005E46F2"/>
    <w:rsid w:val="005F2349"/>
    <w:rsid w:val="005F476E"/>
    <w:rsid w:val="006044B4"/>
    <w:rsid w:val="00607E17"/>
    <w:rsid w:val="006118F6"/>
    <w:rsid w:val="00624C7D"/>
    <w:rsid w:val="00624E28"/>
    <w:rsid w:val="00633214"/>
    <w:rsid w:val="00642A2F"/>
    <w:rsid w:val="006439F4"/>
    <w:rsid w:val="00645C09"/>
    <w:rsid w:val="0065606F"/>
    <w:rsid w:val="00656AC4"/>
    <w:rsid w:val="00676914"/>
    <w:rsid w:val="00686A79"/>
    <w:rsid w:val="00687B3A"/>
    <w:rsid w:val="00692DD7"/>
    <w:rsid w:val="006977BF"/>
    <w:rsid w:val="006B0CA3"/>
    <w:rsid w:val="006B7201"/>
    <w:rsid w:val="006C11E6"/>
    <w:rsid w:val="006C13B1"/>
    <w:rsid w:val="006D108C"/>
    <w:rsid w:val="006D15B6"/>
    <w:rsid w:val="006D6805"/>
    <w:rsid w:val="006E4338"/>
    <w:rsid w:val="006E5C19"/>
    <w:rsid w:val="00705814"/>
    <w:rsid w:val="00705FB5"/>
    <w:rsid w:val="007066B1"/>
    <w:rsid w:val="007132E7"/>
    <w:rsid w:val="00713631"/>
    <w:rsid w:val="00713D44"/>
    <w:rsid w:val="00714069"/>
    <w:rsid w:val="007314B9"/>
    <w:rsid w:val="007327FE"/>
    <w:rsid w:val="007444BB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56F"/>
    <w:rsid w:val="007938B1"/>
    <w:rsid w:val="00793E1B"/>
    <w:rsid w:val="00793F01"/>
    <w:rsid w:val="0079561E"/>
    <w:rsid w:val="007A00C4"/>
    <w:rsid w:val="007A5EE5"/>
    <w:rsid w:val="007A7E7B"/>
    <w:rsid w:val="007B1963"/>
    <w:rsid w:val="007B23D8"/>
    <w:rsid w:val="007B2F12"/>
    <w:rsid w:val="007B5C57"/>
    <w:rsid w:val="007C023E"/>
    <w:rsid w:val="007C277B"/>
    <w:rsid w:val="007C6F55"/>
    <w:rsid w:val="007D5CC1"/>
    <w:rsid w:val="007E10C6"/>
    <w:rsid w:val="007E36B5"/>
    <w:rsid w:val="007F098D"/>
    <w:rsid w:val="007F4B97"/>
    <w:rsid w:val="007F7A4D"/>
    <w:rsid w:val="00801B83"/>
    <w:rsid w:val="00815F9F"/>
    <w:rsid w:val="00820D1B"/>
    <w:rsid w:val="00822F9B"/>
    <w:rsid w:val="00823333"/>
    <w:rsid w:val="00823E5A"/>
    <w:rsid w:val="008359C6"/>
    <w:rsid w:val="008423FF"/>
    <w:rsid w:val="00855751"/>
    <w:rsid w:val="00857FC8"/>
    <w:rsid w:val="0086651C"/>
    <w:rsid w:val="00866826"/>
    <w:rsid w:val="00867551"/>
    <w:rsid w:val="00874E86"/>
    <w:rsid w:val="00881C15"/>
    <w:rsid w:val="0088272E"/>
    <w:rsid w:val="008B6331"/>
    <w:rsid w:val="008C4260"/>
    <w:rsid w:val="008E1AD1"/>
    <w:rsid w:val="008E57FD"/>
    <w:rsid w:val="008E5E59"/>
    <w:rsid w:val="00903A28"/>
    <w:rsid w:val="00907821"/>
    <w:rsid w:val="009158B1"/>
    <w:rsid w:val="00920199"/>
    <w:rsid w:val="0092044F"/>
    <w:rsid w:val="00921868"/>
    <w:rsid w:val="00926531"/>
    <w:rsid w:val="00935E4B"/>
    <w:rsid w:val="00941875"/>
    <w:rsid w:val="00951F6B"/>
    <w:rsid w:val="009528CA"/>
    <w:rsid w:val="00954E45"/>
    <w:rsid w:val="00961180"/>
    <w:rsid w:val="00965998"/>
    <w:rsid w:val="009754DA"/>
    <w:rsid w:val="009B331E"/>
    <w:rsid w:val="009B6FBF"/>
    <w:rsid w:val="009D79F0"/>
    <w:rsid w:val="009E35D2"/>
    <w:rsid w:val="009F082D"/>
    <w:rsid w:val="009F4070"/>
    <w:rsid w:val="009F4677"/>
    <w:rsid w:val="00A01C54"/>
    <w:rsid w:val="00A03AF5"/>
    <w:rsid w:val="00A275E4"/>
    <w:rsid w:val="00A30E47"/>
    <w:rsid w:val="00A32A5F"/>
    <w:rsid w:val="00A44A5C"/>
    <w:rsid w:val="00A44F9E"/>
    <w:rsid w:val="00A472FF"/>
    <w:rsid w:val="00A54C1E"/>
    <w:rsid w:val="00A567CD"/>
    <w:rsid w:val="00A634A5"/>
    <w:rsid w:val="00A63D90"/>
    <w:rsid w:val="00A64FD8"/>
    <w:rsid w:val="00A75675"/>
    <w:rsid w:val="00A76E53"/>
    <w:rsid w:val="00A913AE"/>
    <w:rsid w:val="00A92EEA"/>
    <w:rsid w:val="00A94B0B"/>
    <w:rsid w:val="00A9607B"/>
    <w:rsid w:val="00A96C48"/>
    <w:rsid w:val="00AA2A29"/>
    <w:rsid w:val="00AB2091"/>
    <w:rsid w:val="00AB734D"/>
    <w:rsid w:val="00AD0669"/>
    <w:rsid w:val="00AD208A"/>
    <w:rsid w:val="00AD4A3C"/>
    <w:rsid w:val="00AE2B89"/>
    <w:rsid w:val="00AE3177"/>
    <w:rsid w:val="00AE6C40"/>
    <w:rsid w:val="00AF2E79"/>
    <w:rsid w:val="00AF61EB"/>
    <w:rsid w:val="00B466FE"/>
    <w:rsid w:val="00B5209B"/>
    <w:rsid w:val="00B542D4"/>
    <w:rsid w:val="00B54421"/>
    <w:rsid w:val="00B56284"/>
    <w:rsid w:val="00B623E3"/>
    <w:rsid w:val="00B642B8"/>
    <w:rsid w:val="00B70393"/>
    <w:rsid w:val="00B733AA"/>
    <w:rsid w:val="00B817E2"/>
    <w:rsid w:val="00B82113"/>
    <w:rsid w:val="00B82F78"/>
    <w:rsid w:val="00B93EF0"/>
    <w:rsid w:val="00B95856"/>
    <w:rsid w:val="00B96746"/>
    <w:rsid w:val="00BB1167"/>
    <w:rsid w:val="00BB6C9A"/>
    <w:rsid w:val="00BB70FB"/>
    <w:rsid w:val="00BE023D"/>
    <w:rsid w:val="00BE2F1E"/>
    <w:rsid w:val="00BE6BF0"/>
    <w:rsid w:val="00BF12F4"/>
    <w:rsid w:val="00BF22FC"/>
    <w:rsid w:val="00C06649"/>
    <w:rsid w:val="00C1245E"/>
    <w:rsid w:val="00C228C5"/>
    <w:rsid w:val="00C24EA8"/>
    <w:rsid w:val="00C26026"/>
    <w:rsid w:val="00C33468"/>
    <w:rsid w:val="00C3475E"/>
    <w:rsid w:val="00C40C06"/>
    <w:rsid w:val="00C534D0"/>
    <w:rsid w:val="00C55E91"/>
    <w:rsid w:val="00C6513A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3E1D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637F"/>
    <w:rsid w:val="00D27E5C"/>
    <w:rsid w:val="00D33C2D"/>
    <w:rsid w:val="00D34B66"/>
    <w:rsid w:val="00D430A4"/>
    <w:rsid w:val="00D46C20"/>
    <w:rsid w:val="00D63339"/>
    <w:rsid w:val="00D73A78"/>
    <w:rsid w:val="00D761E8"/>
    <w:rsid w:val="00D83177"/>
    <w:rsid w:val="00D8506D"/>
    <w:rsid w:val="00D859E8"/>
    <w:rsid w:val="00D8628D"/>
    <w:rsid w:val="00D90307"/>
    <w:rsid w:val="00D910A4"/>
    <w:rsid w:val="00D929E3"/>
    <w:rsid w:val="00D97830"/>
    <w:rsid w:val="00DA3FFC"/>
    <w:rsid w:val="00DA489D"/>
    <w:rsid w:val="00DA48D3"/>
    <w:rsid w:val="00DB08E2"/>
    <w:rsid w:val="00DB0A35"/>
    <w:rsid w:val="00DB228F"/>
    <w:rsid w:val="00DB47C6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52C8"/>
    <w:rsid w:val="00E10CC4"/>
    <w:rsid w:val="00E11452"/>
    <w:rsid w:val="00E214EA"/>
    <w:rsid w:val="00E25740"/>
    <w:rsid w:val="00E25982"/>
    <w:rsid w:val="00E2663C"/>
    <w:rsid w:val="00E377F5"/>
    <w:rsid w:val="00E41CD8"/>
    <w:rsid w:val="00E42AED"/>
    <w:rsid w:val="00E44187"/>
    <w:rsid w:val="00E4451A"/>
    <w:rsid w:val="00E45DE5"/>
    <w:rsid w:val="00E72419"/>
    <w:rsid w:val="00E72975"/>
    <w:rsid w:val="00E7465A"/>
    <w:rsid w:val="00E8561B"/>
    <w:rsid w:val="00E9119D"/>
    <w:rsid w:val="00E92238"/>
    <w:rsid w:val="00EA206F"/>
    <w:rsid w:val="00EA3690"/>
    <w:rsid w:val="00EB35CF"/>
    <w:rsid w:val="00EB7482"/>
    <w:rsid w:val="00EC308A"/>
    <w:rsid w:val="00ED28E4"/>
    <w:rsid w:val="00ED789C"/>
    <w:rsid w:val="00EE13F0"/>
    <w:rsid w:val="00EE165B"/>
    <w:rsid w:val="00EE4D57"/>
    <w:rsid w:val="00EF63F8"/>
    <w:rsid w:val="00EF645A"/>
    <w:rsid w:val="00F00B76"/>
    <w:rsid w:val="00F06F17"/>
    <w:rsid w:val="00F1474D"/>
    <w:rsid w:val="00F226CA"/>
    <w:rsid w:val="00F239D1"/>
    <w:rsid w:val="00F322E1"/>
    <w:rsid w:val="00F342F7"/>
    <w:rsid w:val="00F36C60"/>
    <w:rsid w:val="00F40FEC"/>
    <w:rsid w:val="00F42549"/>
    <w:rsid w:val="00F54BFE"/>
    <w:rsid w:val="00F558D2"/>
    <w:rsid w:val="00F625A5"/>
    <w:rsid w:val="00F63ADF"/>
    <w:rsid w:val="00F63BBC"/>
    <w:rsid w:val="00F671DC"/>
    <w:rsid w:val="00F8007A"/>
    <w:rsid w:val="00F803A3"/>
    <w:rsid w:val="00F96A96"/>
    <w:rsid w:val="00F970CA"/>
    <w:rsid w:val="00FA5C55"/>
    <w:rsid w:val="00FB05DD"/>
    <w:rsid w:val="00FB15A7"/>
    <w:rsid w:val="00FB3DFD"/>
    <w:rsid w:val="00FC306B"/>
    <w:rsid w:val="00FD6763"/>
    <w:rsid w:val="00FE1F73"/>
    <w:rsid w:val="00FE389D"/>
    <w:rsid w:val="00FE4DF2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E97A2-CDCB-4DB7-A0A3-708431576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03A28"/>
  </w:style>
  <w:style w:type="character" w:styleId="af5">
    <w:name w:val="Strong"/>
    <w:uiPriority w:val="22"/>
    <w:qFormat/>
    <w:rsid w:val="00903A28"/>
    <w:rPr>
      <w:rFonts w:cs="Times New Roman"/>
      <w:b/>
    </w:rPr>
  </w:style>
  <w:style w:type="character" w:customStyle="1" w:styleId="a5">
    <w:name w:val="Абзац списка Знак"/>
    <w:link w:val="a4"/>
    <w:uiPriority w:val="34"/>
    <w:locked/>
    <w:rsid w:val="001858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3848.html.." TargetMode="External"/><Relationship Id="rId18" Type="http://schemas.openxmlformats.org/officeDocument/2006/relationships/hyperlink" Target="https://www.biblio-online.ru/bcode/396679&#160;&#160;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://www.edu.ru" TargetMode="Externa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36860.html..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code/414532&#160;&#160;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s://dictionary.cambridge.org/ru/" TargetMode="External"/><Relationship Id="rId40" Type="http://schemas.openxmlformats.org/officeDocument/2006/relationships/hyperlink" Target="http://www.iprbookshop.ru/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49644.html..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" TargetMode="External"/><Relationship Id="rId10" Type="http://schemas.openxmlformats.org/officeDocument/2006/relationships/hyperlink" Target="https://www.biblio-online.ru/bcode/415267&#160;&#160;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763&#160;&#160;" TargetMode="External"/><Relationship Id="rId14" Type="http://schemas.openxmlformats.org/officeDocument/2006/relationships/hyperlink" Target="http://www.iprbookshop.ru/35195.html..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" TargetMode="External"/><Relationship Id="rId8" Type="http://schemas.openxmlformats.org/officeDocument/2006/relationships/hyperlink" Target="https://www.biblio-online.ru/bcode/414998&#160;&#160;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iblio-online.ru/bcode/414481&#160;&#160;" TargetMode="External"/><Relationship Id="rId17" Type="http://schemas.openxmlformats.org/officeDocument/2006/relationships/hyperlink" Target="https://www.biblio-online.ru/bcode/414481&#160;&#160;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s://academic.oup.com/journals/pages/social_scien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51F5-F64F-49C1-927A-26D65501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27</Pages>
  <Words>9328</Words>
  <Characters>53170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62374</CharactersWithSpaces>
  <SharedDoc>false</SharedDoc>
  <HLinks>
    <vt:vector size="102" baseType="variant">
      <vt:variant>
        <vt:i4>6684783</vt:i4>
      </vt:variant>
      <vt:variant>
        <vt:i4>48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7012441</vt:i4>
      </vt:variant>
      <vt:variant>
        <vt:i4>45</vt:i4>
      </vt:variant>
      <vt:variant>
        <vt:i4>0</vt:i4>
      </vt:variant>
      <vt:variant>
        <vt:i4>5</vt:i4>
      </vt:variant>
      <vt:variant>
        <vt:lpwstr>https://academic.oup.com/journals/pages/social_sciences</vt:lpwstr>
      </vt:variant>
      <vt:variant>
        <vt:lpwstr/>
      </vt:variant>
      <vt:variant>
        <vt:i4>5439511</vt:i4>
      </vt:variant>
      <vt:variant>
        <vt:i4>42</vt:i4>
      </vt:variant>
      <vt:variant>
        <vt:i4>0</vt:i4>
      </vt:variant>
      <vt:variant>
        <vt:i4>5</vt:i4>
      </vt:variant>
      <vt:variant>
        <vt:lpwstr>https://dictionary.cambridge.org/ru/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5111836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https://www.biblio-online.ru/bcode/396679</vt:lpwstr>
      </vt:variant>
      <vt:variant>
        <vt:lpwstr/>
      </vt:variant>
      <vt:variant>
        <vt:i4>4456470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https://www.biblio-online.ru/bcode/414481</vt:lpwstr>
      </vt:variant>
      <vt:variant>
        <vt:lpwstr/>
      </vt:variant>
      <vt:variant>
        <vt:i4>4653140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http://www.iprbookshop.ru/36860.html</vt:lpwstr>
      </vt:variant>
      <vt:variant>
        <vt:lpwstr/>
      </vt:variant>
      <vt:variant>
        <vt:i4>4849753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http://www.iprbookshop.ru/49644.html</vt:lpwstr>
      </vt:variant>
      <vt:variant>
        <vt:lpwstr/>
      </vt:variant>
      <vt:variant>
        <vt:i4>4915288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http://www.iprbookshop.ru/35195.html</vt:lpwstr>
      </vt:variant>
      <vt:variant>
        <vt:lpwstr/>
      </vt:variant>
      <vt:variant>
        <vt:i4>4194393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http://www.iprbookshop.ru/63848.html</vt:lpwstr>
      </vt:variant>
      <vt:variant>
        <vt:lpwstr/>
      </vt:variant>
      <vt:variant>
        <vt:i4>4456470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https://www.biblio-online.ru/bcode/414481</vt:lpwstr>
      </vt:variant>
      <vt:variant>
        <vt:lpwstr/>
      </vt:variant>
      <vt:variant>
        <vt:i4>5177367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https://www.biblio-online.ru/bcode/414532</vt:lpwstr>
      </vt:variant>
      <vt:variant>
        <vt:lpwstr/>
      </vt:variant>
      <vt:variant>
        <vt:i4>4915216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https://www.biblio-online.ru/bcode/415267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https://www.biblio-online.ru/bcode/415763</vt:lpwstr>
      </vt:variant>
      <vt:variant>
        <vt:lpwstr/>
      </vt:variant>
      <vt:variant>
        <vt:i4>4522011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https://www.biblio-online.ru/bcode/414998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Довгань Ольга Владимировна</cp:lastModifiedBy>
  <cp:revision>9</cp:revision>
  <cp:lastPrinted>2019-03-20T14:54:00Z</cp:lastPrinted>
  <dcterms:created xsi:type="dcterms:W3CDTF">2021-08-26T17:48:00Z</dcterms:created>
  <dcterms:modified xsi:type="dcterms:W3CDTF">2023-06-09T06:33:00Z</dcterms:modified>
</cp:coreProperties>
</file>